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013E" w:rsidRPr="00856803" w:rsidRDefault="0043013E" w:rsidP="0043013E">
      <w:pPr>
        <w:jc w:val="center"/>
        <w:rPr>
          <w:b/>
          <w:sz w:val="28"/>
          <w:szCs w:val="28"/>
        </w:rPr>
      </w:pPr>
      <w:r w:rsidRPr="00856803">
        <w:rPr>
          <w:b/>
          <w:sz w:val="28"/>
          <w:szCs w:val="28"/>
        </w:rPr>
        <w:t>Zápisnica zo zasadnutia obecného zastupiteľstva obce</w:t>
      </w:r>
    </w:p>
    <w:p w:rsidR="0043013E" w:rsidRDefault="0043013E" w:rsidP="0043013E">
      <w:pPr>
        <w:jc w:val="center"/>
        <w:rPr>
          <w:b/>
          <w:sz w:val="28"/>
          <w:szCs w:val="28"/>
        </w:rPr>
      </w:pPr>
      <w:r w:rsidRPr="00856803">
        <w:rPr>
          <w:b/>
          <w:sz w:val="28"/>
          <w:szCs w:val="28"/>
        </w:rPr>
        <w:t xml:space="preserve">Lúč na Ostrove konaného dňa </w:t>
      </w:r>
      <w:r w:rsidR="00B0544E">
        <w:rPr>
          <w:b/>
          <w:sz w:val="28"/>
          <w:szCs w:val="28"/>
        </w:rPr>
        <w:t>22.05.2024</w:t>
      </w:r>
    </w:p>
    <w:p w:rsidR="0043013E" w:rsidRDefault="0043013E" w:rsidP="0043013E">
      <w:pPr>
        <w:jc w:val="center"/>
        <w:rPr>
          <w:b/>
          <w:sz w:val="28"/>
          <w:szCs w:val="28"/>
        </w:rPr>
      </w:pPr>
      <w:r w:rsidRPr="00856803">
        <w:rPr>
          <w:b/>
          <w:sz w:val="28"/>
          <w:szCs w:val="28"/>
        </w:rPr>
        <w:t>v zasadačke obecného úradu</w:t>
      </w:r>
    </w:p>
    <w:p w:rsidR="0043013E" w:rsidRDefault="0043013E" w:rsidP="0043013E"/>
    <w:p w:rsidR="0043013E" w:rsidRDefault="0043013E" w:rsidP="0043013E"/>
    <w:p w:rsidR="0043013E" w:rsidRDefault="0043013E" w:rsidP="0043013E">
      <w:pPr>
        <w:jc w:val="both"/>
      </w:pPr>
      <w:r>
        <w:t xml:space="preserve">Prítomní podľa prezenčnej listiny </w:t>
      </w:r>
    </w:p>
    <w:p w:rsidR="0043013E" w:rsidRDefault="0043013E" w:rsidP="0043013E">
      <w:pPr>
        <w:jc w:val="both"/>
      </w:pPr>
    </w:p>
    <w:p w:rsidR="0043013E" w:rsidRDefault="0043013E" w:rsidP="0043013E">
      <w:pPr>
        <w:jc w:val="both"/>
        <w:rPr>
          <w:b/>
        </w:rPr>
      </w:pPr>
      <w:r>
        <w:rPr>
          <w:b/>
        </w:rPr>
        <w:t>Program zasadnutia:</w:t>
      </w:r>
    </w:p>
    <w:p w:rsidR="0043013E" w:rsidRDefault="0043013E" w:rsidP="0043013E">
      <w:pPr>
        <w:jc w:val="both"/>
      </w:pPr>
    </w:p>
    <w:p w:rsidR="0043013E" w:rsidRDefault="0043013E" w:rsidP="0043013E">
      <w:pPr>
        <w:ind w:firstLine="708"/>
        <w:jc w:val="both"/>
      </w:pPr>
      <w:r>
        <w:t>1.   Zahájenie</w:t>
      </w:r>
    </w:p>
    <w:p w:rsidR="0043013E" w:rsidRDefault="0043013E" w:rsidP="0043013E">
      <w:pPr>
        <w:ind w:firstLine="708"/>
        <w:jc w:val="both"/>
      </w:pPr>
      <w:r>
        <w:t>2.   Voľba návrhovej komisie</w:t>
      </w:r>
    </w:p>
    <w:p w:rsidR="0043013E" w:rsidRDefault="0043013E" w:rsidP="0043013E">
      <w:pPr>
        <w:ind w:firstLine="708"/>
        <w:jc w:val="both"/>
      </w:pPr>
      <w:r>
        <w:t>3.   Určenie zapisovateľa a overovateľov zápisnice</w:t>
      </w:r>
    </w:p>
    <w:p w:rsidR="007D7D26" w:rsidRDefault="0043013E" w:rsidP="007D7D26">
      <w:pPr>
        <w:ind w:firstLine="708"/>
        <w:jc w:val="both"/>
      </w:pPr>
      <w:r>
        <w:t xml:space="preserve">4.   </w:t>
      </w:r>
      <w:r w:rsidR="007D7D26">
        <w:t>Schválenie záverečného účtu obce za rok 2023</w:t>
      </w:r>
    </w:p>
    <w:p w:rsidR="007D7D26" w:rsidRDefault="007D7D26" w:rsidP="007D7D26">
      <w:pPr>
        <w:ind w:firstLine="708"/>
        <w:jc w:val="both"/>
      </w:pPr>
      <w:r>
        <w:t>5.   Stanovisko hlavného kontrolóra k záverečnému účtu obce za rok 2023</w:t>
      </w:r>
    </w:p>
    <w:p w:rsidR="0043013E" w:rsidRDefault="007D7D26" w:rsidP="0043013E">
      <w:pPr>
        <w:ind w:firstLine="708"/>
        <w:jc w:val="both"/>
      </w:pPr>
      <w:r>
        <w:t>6.   Schválenie návrhu plánu kontrolnej činnosti na 2.polrok 2024</w:t>
      </w:r>
    </w:p>
    <w:p w:rsidR="001F00D4" w:rsidRDefault="000E4529" w:rsidP="0043013E">
      <w:pPr>
        <w:ind w:firstLine="708"/>
        <w:jc w:val="both"/>
      </w:pPr>
      <w:r>
        <w:t>7</w:t>
      </w:r>
      <w:r w:rsidR="0043013E">
        <w:t xml:space="preserve">.   </w:t>
      </w:r>
      <w:r w:rsidR="001F00D4">
        <w:t>Schválenie čerpanie rozpočtu za I.Q.2023</w:t>
      </w:r>
    </w:p>
    <w:p w:rsidR="00FA68DA" w:rsidRDefault="000E4529" w:rsidP="0043013E">
      <w:pPr>
        <w:ind w:left="708"/>
        <w:jc w:val="both"/>
      </w:pPr>
      <w:r>
        <w:t>8</w:t>
      </w:r>
      <w:r w:rsidR="00FA68DA">
        <w:t>.</w:t>
      </w:r>
      <w:r>
        <w:t xml:space="preserve">  </w:t>
      </w:r>
      <w:r w:rsidR="00FA68DA">
        <w:t xml:space="preserve"> Správa o výsledkoch inventarizácie majetku obce k 31.12.2022</w:t>
      </w:r>
    </w:p>
    <w:p w:rsidR="0043013E" w:rsidRDefault="000E4529" w:rsidP="0043013E">
      <w:pPr>
        <w:ind w:left="708"/>
        <w:jc w:val="both"/>
      </w:pPr>
      <w:r>
        <w:t>9.</w:t>
      </w:r>
      <w:r w:rsidR="00FD2384">
        <w:t xml:space="preserve"> Oznámenie funkcií, zamestnaní, činností a majetkových pomerov verejného funkcionára</w:t>
      </w:r>
      <w:r w:rsidR="00334632">
        <w:t xml:space="preserve">  </w:t>
      </w:r>
      <w:r w:rsidR="0043013E">
        <w:t xml:space="preserve"> </w:t>
      </w:r>
    </w:p>
    <w:p w:rsidR="000E4529" w:rsidRDefault="0043013E" w:rsidP="0043013E">
      <w:pPr>
        <w:ind w:left="708"/>
        <w:jc w:val="both"/>
      </w:pPr>
      <w:r>
        <w:t>1</w:t>
      </w:r>
      <w:r w:rsidR="000E4529">
        <w:t>0</w:t>
      </w:r>
      <w:r>
        <w:t xml:space="preserve">. </w:t>
      </w:r>
      <w:r w:rsidR="00E12B6B">
        <w:t>Schválenie prevedenia majetkového práva zo strany Propriete s.r.o.</w:t>
      </w:r>
    </w:p>
    <w:p w:rsidR="00E12B6B" w:rsidRDefault="00E12B6B" w:rsidP="0043013E">
      <w:pPr>
        <w:ind w:left="708"/>
        <w:jc w:val="both"/>
      </w:pPr>
      <w:r>
        <w:t xml:space="preserve">11. Schválenie </w:t>
      </w:r>
      <w:r w:rsidR="00A05BD7">
        <w:t>podpísania zmluvy o</w:t>
      </w:r>
      <w:r w:rsidR="00527F49">
        <w:t> vecnom bremene</w:t>
      </w:r>
      <w:r w:rsidR="00A05BD7">
        <w:t xml:space="preserve"> so Západoslovenskou vodárenskou spoločnosťou, a.s.</w:t>
      </w:r>
      <w:r>
        <w:t xml:space="preserve"> </w:t>
      </w:r>
    </w:p>
    <w:p w:rsidR="00527F49" w:rsidRDefault="00527F49" w:rsidP="0043013E">
      <w:pPr>
        <w:ind w:left="708"/>
        <w:jc w:val="both"/>
      </w:pPr>
      <w:r>
        <w:t xml:space="preserve">12. Schválenie žiadosti o uzavretie zmluvy o budúcej zmluve s firmou LAST s.r.o. </w:t>
      </w:r>
    </w:p>
    <w:p w:rsidR="00527F49" w:rsidRDefault="00527F49" w:rsidP="0043013E">
      <w:pPr>
        <w:ind w:left="708"/>
        <w:jc w:val="both"/>
      </w:pPr>
      <w:r>
        <w:t>13. Schválenie podpísania kúpnej zmluvy so spoločnosťou Západoslovenská distribučná a.s. – trafostanica</w:t>
      </w:r>
    </w:p>
    <w:p w:rsidR="00D75D7D" w:rsidRDefault="00527F49" w:rsidP="0043013E">
      <w:pPr>
        <w:ind w:left="708"/>
        <w:jc w:val="both"/>
      </w:pPr>
      <w:r>
        <w:t xml:space="preserve">14. Správa o výsledku  kontroly prevodov nehnuteľného majetku obce v roku 2023, ktorého všeobecná hodnota majetku </w:t>
      </w:r>
      <w:r w:rsidR="00D75D7D">
        <w:t>prevýšila 20 000,- Eur.</w:t>
      </w:r>
    </w:p>
    <w:p w:rsidR="00D75D7D" w:rsidRDefault="00D75D7D" w:rsidP="0043013E">
      <w:pPr>
        <w:ind w:left="708"/>
        <w:jc w:val="both"/>
      </w:pPr>
      <w:r>
        <w:t>15. Zámer predaja nehnuteľnosti v </w:t>
      </w:r>
      <w:proofErr w:type="spellStart"/>
      <w:r>
        <w:t>k.ú</w:t>
      </w:r>
      <w:proofErr w:type="spellEnd"/>
      <w:r>
        <w:t>. Malá Lúč, schválenie žiadosti občanov Zoltán Nagy a </w:t>
      </w:r>
      <w:proofErr w:type="spellStart"/>
      <w:r>
        <w:t>Csaba</w:t>
      </w:r>
      <w:proofErr w:type="spellEnd"/>
      <w:r>
        <w:t xml:space="preserve"> Nagy  o kúpu nehnuteľnosti</w:t>
      </w:r>
    </w:p>
    <w:p w:rsidR="000E4529" w:rsidRDefault="00D75D7D" w:rsidP="0043013E">
      <w:pPr>
        <w:ind w:left="708"/>
        <w:jc w:val="both"/>
      </w:pPr>
      <w:r>
        <w:t>16. Zámer predaja nehnuteľnosti v </w:t>
      </w:r>
      <w:proofErr w:type="spellStart"/>
      <w:r>
        <w:t>k.ú</w:t>
      </w:r>
      <w:proofErr w:type="spellEnd"/>
      <w:r>
        <w:t xml:space="preserve">. Malá Lúč, schválenie žiadosti občanov Ladislav </w:t>
      </w:r>
      <w:proofErr w:type="spellStart"/>
      <w:r>
        <w:t>Fegyveres</w:t>
      </w:r>
      <w:proofErr w:type="spellEnd"/>
      <w:r>
        <w:t xml:space="preserve"> a manželka Margita </w:t>
      </w:r>
      <w:proofErr w:type="spellStart"/>
      <w:r>
        <w:t>Fegyveresová</w:t>
      </w:r>
      <w:proofErr w:type="spellEnd"/>
      <w:r>
        <w:t xml:space="preserve">.     </w:t>
      </w:r>
      <w:r w:rsidR="00527F49">
        <w:t xml:space="preserve">  </w:t>
      </w:r>
    </w:p>
    <w:p w:rsidR="0043013E" w:rsidRDefault="00D75D7D" w:rsidP="0043013E">
      <w:pPr>
        <w:ind w:left="708"/>
        <w:jc w:val="both"/>
      </w:pPr>
      <w:r>
        <w:t xml:space="preserve">17. </w:t>
      </w:r>
      <w:r w:rsidR="0043013E">
        <w:t>Všeobecné informácie</w:t>
      </w:r>
    </w:p>
    <w:p w:rsidR="0043013E" w:rsidRDefault="00D75D7D" w:rsidP="0043013E">
      <w:pPr>
        <w:ind w:left="708"/>
        <w:jc w:val="both"/>
      </w:pPr>
      <w:r>
        <w:t>18</w:t>
      </w:r>
      <w:r w:rsidR="0043013E">
        <w:t>. Diskusia</w:t>
      </w:r>
    </w:p>
    <w:p w:rsidR="0043013E" w:rsidRDefault="00D62DDD" w:rsidP="0043013E">
      <w:pPr>
        <w:ind w:firstLine="708"/>
        <w:jc w:val="both"/>
      </w:pPr>
      <w:r>
        <w:t>1</w:t>
      </w:r>
      <w:r w:rsidR="00D75D7D">
        <w:t>9</w:t>
      </w:r>
      <w:r w:rsidR="0043013E">
        <w:t>. Návrh uznesení</w:t>
      </w:r>
    </w:p>
    <w:p w:rsidR="0043013E" w:rsidRDefault="00D62DDD" w:rsidP="0043013E">
      <w:pPr>
        <w:ind w:firstLine="708"/>
        <w:jc w:val="both"/>
      </w:pPr>
      <w:r>
        <w:t>2</w:t>
      </w:r>
      <w:r w:rsidR="00D75D7D">
        <w:t>0</w:t>
      </w:r>
      <w:r>
        <w:t>.</w:t>
      </w:r>
      <w:r w:rsidR="0043013E">
        <w:t xml:space="preserve"> Záver</w:t>
      </w:r>
    </w:p>
    <w:p w:rsidR="0043013E" w:rsidRDefault="0043013E" w:rsidP="0043013E">
      <w:pPr>
        <w:ind w:firstLine="708"/>
        <w:jc w:val="both"/>
      </w:pPr>
    </w:p>
    <w:p w:rsidR="0043013E" w:rsidRDefault="0043013E" w:rsidP="0043013E">
      <w:pPr>
        <w:ind w:firstLine="708"/>
        <w:jc w:val="both"/>
      </w:pPr>
    </w:p>
    <w:p w:rsidR="0043013E" w:rsidRDefault="0043013E" w:rsidP="0043013E">
      <w:pPr>
        <w:pStyle w:val="Odsekzoznamu"/>
        <w:numPr>
          <w:ilvl w:val="0"/>
          <w:numId w:val="1"/>
        </w:numPr>
        <w:jc w:val="both"/>
        <w:rPr>
          <w:b/>
        </w:rPr>
      </w:pPr>
      <w:r w:rsidRPr="00030D13">
        <w:rPr>
          <w:b/>
        </w:rPr>
        <w:t>Zahájenie</w:t>
      </w:r>
    </w:p>
    <w:p w:rsidR="0043013E" w:rsidRDefault="0043013E" w:rsidP="0043013E">
      <w:pPr>
        <w:ind w:left="502"/>
        <w:jc w:val="both"/>
      </w:pPr>
      <w:r>
        <w:t xml:space="preserve">Zasadnutie obecného zastupiteľstva  otvoril a viedol starosta obce. </w:t>
      </w:r>
      <w:r w:rsidR="000E4529">
        <w:t xml:space="preserve">Ospravedlňovaná bola Martina Kún </w:t>
      </w:r>
      <w:proofErr w:type="spellStart"/>
      <w:r w:rsidR="000E4529">
        <w:t>Meton</w:t>
      </w:r>
      <w:proofErr w:type="spellEnd"/>
      <w:r w:rsidR="000E4529">
        <w:t xml:space="preserve">. </w:t>
      </w:r>
      <w:r>
        <w:t>Pán starosta konštatoval, že zasadnutia sa zúčastňuj</w:t>
      </w:r>
      <w:r w:rsidR="000E4529">
        <w:t>e</w:t>
      </w:r>
      <w:r>
        <w:t xml:space="preserve"> </w:t>
      </w:r>
      <w:r w:rsidR="000E4529">
        <w:t>nadpolovičná väčšina</w:t>
      </w:r>
      <w:r>
        <w:t xml:space="preserve"> poslanc</w:t>
      </w:r>
      <w:r w:rsidR="000E4529">
        <w:t>ov</w:t>
      </w:r>
      <w:r>
        <w:t>,</w:t>
      </w:r>
      <w:r w:rsidR="000E4529">
        <w:t xml:space="preserve"> týmto</w:t>
      </w:r>
      <w:r>
        <w:t xml:space="preserve"> OZ je uznášaniaschopné. </w:t>
      </w:r>
    </w:p>
    <w:p w:rsidR="0043013E" w:rsidRDefault="0043013E" w:rsidP="0043013E"/>
    <w:p w:rsidR="0043013E" w:rsidRPr="00307AC4" w:rsidRDefault="0043013E" w:rsidP="0043013E">
      <w:pPr>
        <w:ind w:firstLine="360"/>
        <w:jc w:val="both"/>
        <w:rPr>
          <w:b/>
        </w:rPr>
      </w:pPr>
      <w:r>
        <w:rPr>
          <w:b/>
        </w:rPr>
        <w:t xml:space="preserve">  2.</w:t>
      </w:r>
      <w:r>
        <w:rPr>
          <w:b/>
        </w:rPr>
        <w:tab/>
      </w:r>
      <w:r w:rsidRPr="00307AC4">
        <w:rPr>
          <w:b/>
        </w:rPr>
        <w:t>Voľba návrhovej komisie</w:t>
      </w:r>
    </w:p>
    <w:p w:rsidR="0043013E" w:rsidRDefault="0043013E" w:rsidP="0043013E">
      <w:pPr>
        <w:ind w:left="360"/>
        <w:jc w:val="both"/>
      </w:pPr>
      <w:r>
        <w:t xml:space="preserve">   Návrhová komisia:</w:t>
      </w:r>
    </w:p>
    <w:p w:rsidR="0073636A" w:rsidRDefault="0043013E" w:rsidP="0043013E">
      <w:pPr>
        <w:ind w:left="360"/>
        <w:jc w:val="both"/>
      </w:pPr>
      <w:r>
        <w:t xml:space="preserve">   predseda: </w:t>
      </w:r>
      <w:proofErr w:type="spellStart"/>
      <w:r>
        <w:t>Anikó</w:t>
      </w:r>
      <w:proofErr w:type="spellEnd"/>
      <w:r>
        <w:t xml:space="preserve"> Nagyová, člen: </w:t>
      </w:r>
      <w:r w:rsidR="0073636A">
        <w:t xml:space="preserve">Norbert </w:t>
      </w:r>
      <w:proofErr w:type="spellStart"/>
      <w:r w:rsidR="0073636A">
        <w:t>Androvics</w:t>
      </w:r>
      <w:proofErr w:type="spellEnd"/>
    </w:p>
    <w:p w:rsidR="0043013E" w:rsidRDefault="0043013E" w:rsidP="0043013E">
      <w:pPr>
        <w:ind w:left="360"/>
        <w:jc w:val="both"/>
      </w:pPr>
      <w:r>
        <w:t xml:space="preserve">   Hlasovaním za : </w:t>
      </w:r>
      <w:r w:rsidR="0073636A">
        <w:t>6</w:t>
      </w:r>
      <w:r>
        <w:t xml:space="preserve">, proti : 0,   zdržali sa : 0, návrh bol schválený. </w:t>
      </w:r>
    </w:p>
    <w:p w:rsidR="0043013E" w:rsidRDefault="0043013E" w:rsidP="0043013E">
      <w:pPr>
        <w:jc w:val="both"/>
      </w:pPr>
    </w:p>
    <w:p w:rsidR="0043013E" w:rsidRPr="001C44C9" w:rsidRDefault="0043013E" w:rsidP="0043013E">
      <w:pPr>
        <w:ind w:firstLine="502"/>
        <w:jc w:val="both"/>
      </w:pPr>
      <w:r>
        <w:rPr>
          <w:b/>
        </w:rPr>
        <w:t xml:space="preserve">3. </w:t>
      </w:r>
      <w:r w:rsidRPr="00AE1A71">
        <w:rPr>
          <w:b/>
        </w:rPr>
        <w:t xml:space="preserve">Určenie zapisovateľa a overovateľov zápisnice </w:t>
      </w:r>
    </w:p>
    <w:p w:rsidR="0043013E" w:rsidRDefault="0043013E" w:rsidP="0043013E">
      <w:pPr>
        <w:pStyle w:val="Odsekzoznamu"/>
        <w:ind w:left="502"/>
        <w:jc w:val="both"/>
      </w:pPr>
      <w:r w:rsidRPr="00355D5B">
        <w:rPr>
          <w:b/>
        </w:rPr>
        <w:t xml:space="preserve"> </w:t>
      </w:r>
      <w:r>
        <w:t xml:space="preserve">zapisovateľka : Andrea Nagyová  </w:t>
      </w:r>
      <w:r w:rsidRPr="00355D5B">
        <w:t xml:space="preserve">overovatelia: </w:t>
      </w:r>
      <w:r w:rsidR="0073636A">
        <w:t>Ing.</w:t>
      </w:r>
      <w:r w:rsidR="00D62DDD">
        <w:t xml:space="preserve"> </w:t>
      </w:r>
      <w:proofErr w:type="spellStart"/>
      <w:r w:rsidR="00D62DDD">
        <w:t>Tamás</w:t>
      </w:r>
      <w:proofErr w:type="spellEnd"/>
      <w:r w:rsidR="00D62DDD">
        <w:t xml:space="preserve"> </w:t>
      </w:r>
      <w:proofErr w:type="spellStart"/>
      <w:r w:rsidR="00D62DDD">
        <w:t>Csáky</w:t>
      </w:r>
      <w:proofErr w:type="spellEnd"/>
      <w:r w:rsidR="0073636A">
        <w:t>, Peter Tóth</w:t>
      </w:r>
    </w:p>
    <w:p w:rsidR="0043013E" w:rsidRDefault="0043013E" w:rsidP="0043013E">
      <w:pPr>
        <w:pStyle w:val="Odsekzoznamu"/>
        <w:ind w:left="502"/>
        <w:jc w:val="both"/>
      </w:pPr>
      <w:r>
        <w:t xml:space="preserve"> Hlasovaním za : </w:t>
      </w:r>
      <w:r w:rsidR="0073636A">
        <w:t>6</w:t>
      </w:r>
      <w:r>
        <w:t>, proti: 0, zdržali sa : 0,  návrh bol schválený</w:t>
      </w:r>
    </w:p>
    <w:p w:rsidR="0073636A" w:rsidRPr="00DD62D6" w:rsidRDefault="0073636A" w:rsidP="00647638">
      <w:pPr>
        <w:ind w:left="360" w:firstLine="348"/>
        <w:jc w:val="both"/>
        <w:rPr>
          <w:b/>
        </w:rPr>
      </w:pPr>
      <w:r>
        <w:rPr>
          <w:b/>
        </w:rPr>
        <w:lastRenderedPageBreak/>
        <w:t xml:space="preserve">4. </w:t>
      </w:r>
      <w:r w:rsidRPr="00DD62D6">
        <w:rPr>
          <w:b/>
        </w:rPr>
        <w:t>Schválenie záverečného účtu obce za rok 20</w:t>
      </w:r>
      <w:r>
        <w:rPr>
          <w:b/>
        </w:rPr>
        <w:t>23</w:t>
      </w:r>
    </w:p>
    <w:p w:rsidR="0073636A" w:rsidRDefault="0073636A" w:rsidP="00647638">
      <w:pPr>
        <w:ind w:left="708"/>
        <w:jc w:val="both"/>
      </w:pPr>
      <w:r w:rsidRPr="00841D42">
        <w:t>Ú</w:t>
      </w:r>
      <w:r>
        <w:t>čtovníčka obce Andrea Nagyová predkladala Záverečný účet obce za rok 2023, ktorý        obsahuje rozbor plnenia príjmov a výdavkov rozpočtu, hospodárenie za rok, stav  finančných prostriedkov na účtoch a v pokladni, bilancia aktív a pasív, prehľad o stave  a vývoji dlhu k 31.12.2023. Dosiahnuté príjmy celkom: 1 682 080,28 €, čerpanie výdavkov  celkom: 1 551 785,60 €.  Výsledok rozpočtového hospodárenia je 130 294,68 €.  (doklad priložený)</w:t>
      </w:r>
    </w:p>
    <w:p w:rsidR="0073636A" w:rsidRDefault="0073636A" w:rsidP="0073636A">
      <w:pPr>
        <w:jc w:val="both"/>
      </w:pPr>
      <w:r>
        <w:t xml:space="preserve">       </w:t>
      </w:r>
      <w:r w:rsidR="00647638">
        <w:tab/>
      </w:r>
      <w:r>
        <w:t xml:space="preserve"> Hlasovaním za : 6, proti: 0, zdržali sa : 0,  správa bola schválená</w:t>
      </w:r>
    </w:p>
    <w:p w:rsidR="00647638" w:rsidRDefault="00647638" w:rsidP="0073636A">
      <w:pPr>
        <w:jc w:val="both"/>
      </w:pPr>
    </w:p>
    <w:p w:rsidR="0073636A" w:rsidRDefault="0073636A" w:rsidP="00647638">
      <w:pPr>
        <w:ind w:firstLine="708"/>
        <w:jc w:val="both"/>
        <w:rPr>
          <w:b/>
        </w:rPr>
      </w:pPr>
      <w:r w:rsidRPr="00B1714F">
        <w:rPr>
          <w:b/>
        </w:rPr>
        <w:t>5.   Stanovisko hlavného kontrolóra k záverečnému účtu obce za rok 20</w:t>
      </w:r>
      <w:r>
        <w:rPr>
          <w:b/>
        </w:rPr>
        <w:t>23</w:t>
      </w:r>
    </w:p>
    <w:p w:rsidR="0073636A" w:rsidRDefault="0073636A" w:rsidP="0073636A">
      <w:pPr>
        <w:ind w:firstLine="708"/>
        <w:jc w:val="both"/>
      </w:pPr>
      <w:r>
        <w:t>Hlavný kontrolór obce Ing. Jozef Török predkladal Stanovisko k záverečnému účtu.</w:t>
      </w:r>
    </w:p>
    <w:p w:rsidR="0073636A" w:rsidRDefault="0073636A" w:rsidP="0073636A">
      <w:pPr>
        <w:ind w:left="708"/>
        <w:jc w:val="both"/>
      </w:pPr>
      <w:r>
        <w:t xml:space="preserve">Na záver uviedol, že na základe vykonaného zhodnotenia dosiahnutých výsledkov v príjmovej časti, čerpania výdavkov a skutočnosti hospodárenia obce </w:t>
      </w:r>
      <w:proofErr w:type="spellStart"/>
      <w:r>
        <w:t>doporučuje</w:t>
      </w:r>
      <w:proofErr w:type="spellEnd"/>
      <w:r>
        <w:t xml:space="preserve"> obecnému zastupiteľstvu obce prerokovať a uzatvoriť záverečný účet obce s výrokom:</w:t>
      </w:r>
    </w:p>
    <w:p w:rsidR="0073636A" w:rsidRDefault="0073636A" w:rsidP="0073636A">
      <w:pPr>
        <w:ind w:firstLine="708"/>
        <w:jc w:val="both"/>
      </w:pPr>
      <w:r>
        <w:t>„ Celoročné hospodárenie sa schvaľuje bez výhrad“. (doklad priložený).</w:t>
      </w:r>
    </w:p>
    <w:p w:rsidR="0073636A" w:rsidRDefault="0073636A" w:rsidP="0073636A">
      <w:pPr>
        <w:ind w:firstLine="708"/>
        <w:jc w:val="both"/>
      </w:pPr>
      <w:r>
        <w:t>Hlasovaním za : 6, proti: 0, zdržali sa hlasovania: 0, návrh bol jednohlasne schválený</w:t>
      </w:r>
    </w:p>
    <w:p w:rsidR="0073636A" w:rsidRDefault="0073636A" w:rsidP="0073636A">
      <w:pPr>
        <w:ind w:firstLine="360"/>
        <w:jc w:val="both"/>
      </w:pPr>
    </w:p>
    <w:p w:rsidR="00B043DC" w:rsidRDefault="00B043DC" w:rsidP="00B043DC">
      <w:pPr>
        <w:ind w:firstLine="708"/>
        <w:jc w:val="both"/>
        <w:rPr>
          <w:b/>
        </w:rPr>
      </w:pPr>
      <w:r w:rsidRPr="00B043DC">
        <w:rPr>
          <w:b/>
        </w:rPr>
        <w:t>6.   Schválenie návrhu plánu kontrolnej činnosti na 2.polrok 2024</w:t>
      </w:r>
    </w:p>
    <w:p w:rsidR="00B043DC" w:rsidRPr="00E12B6B" w:rsidRDefault="00E12B6B" w:rsidP="00E12B6B">
      <w:pPr>
        <w:ind w:left="708"/>
        <w:jc w:val="both"/>
      </w:pPr>
      <w:r>
        <w:t xml:space="preserve">Ing. Jozef Török hlavný kontrolór obce predkladal návrh plánu kontrolnej činnosti na 2. polrok 2024. </w:t>
      </w:r>
    </w:p>
    <w:p w:rsidR="00E12B6B" w:rsidRDefault="00E12B6B" w:rsidP="00E12B6B">
      <w:pPr>
        <w:ind w:firstLine="705"/>
        <w:jc w:val="both"/>
      </w:pPr>
      <w:r>
        <w:tab/>
        <w:t>Hlasovaním za: 6, proti: 0, zdržali sa hlasovania: 0, správa bola schválená.</w:t>
      </w:r>
    </w:p>
    <w:p w:rsidR="0073636A" w:rsidRDefault="0073636A" w:rsidP="0043013E">
      <w:pPr>
        <w:jc w:val="both"/>
      </w:pPr>
    </w:p>
    <w:p w:rsidR="00647638" w:rsidRPr="00647638" w:rsidRDefault="00647638" w:rsidP="00647638">
      <w:pPr>
        <w:ind w:firstLine="708"/>
        <w:jc w:val="both"/>
        <w:rPr>
          <w:b/>
        </w:rPr>
      </w:pPr>
      <w:r w:rsidRPr="00647638">
        <w:rPr>
          <w:b/>
        </w:rPr>
        <w:t>7.   Schválenie čerpanie rozpočtu za I.Q.202</w:t>
      </w:r>
      <w:r>
        <w:rPr>
          <w:b/>
        </w:rPr>
        <w:t>4</w:t>
      </w:r>
    </w:p>
    <w:p w:rsidR="00647638" w:rsidRDefault="00647638" w:rsidP="00647638">
      <w:pPr>
        <w:ind w:left="705"/>
        <w:jc w:val="both"/>
      </w:pPr>
      <w:r>
        <w:t>Dňa 16.04.2024 bola odovzdaná účtovná závierka za I.Q.2024 na Ministerstvo financií SR cez rozpočtový informačný systém samosprávy.</w:t>
      </w:r>
    </w:p>
    <w:p w:rsidR="00647638" w:rsidRDefault="00647638" w:rsidP="00647638">
      <w:pPr>
        <w:ind w:left="705"/>
        <w:jc w:val="both"/>
      </w:pPr>
      <w:r>
        <w:t>Obec dosiahla príjmy celkovo vo výške 222 388,97 € a výdavky celkovo vo výške 206 386,12 €. ( dokument priložený ).</w:t>
      </w:r>
    </w:p>
    <w:p w:rsidR="00647638" w:rsidRDefault="00647638" w:rsidP="00647638">
      <w:pPr>
        <w:ind w:firstLine="705"/>
        <w:jc w:val="both"/>
      </w:pPr>
      <w:r>
        <w:t xml:space="preserve">Hlasovaním za: </w:t>
      </w:r>
      <w:r w:rsidR="007401A0">
        <w:t>6</w:t>
      </w:r>
      <w:r>
        <w:t>, proti: 0, zdržali sa hlasovania: 0, správa bola schválená.</w:t>
      </w:r>
    </w:p>
    <w:p w:rsidR="00647638" w:rsidRDefault="00647638" w:rsidP="00647638">
      <w:pPr>
        <w:ind w:firstLine="708"/>
        <w:jc w:val="both"/>
        <w:rPr>
          <w:b/>
        </w:rPr>
      </w:pPr>
    </w:p>
    <w:p w:rsidR="007401A0" w:rsidRDefault="007401A0" w:rsidP="007401A0">
      <w:pPr>
        <w:ind w:left="708"/>
        <w:jc w:val="both"/>
        <w:rPr>
          <w:b/>
        </w:rPr>
      </w:pPr>
      <w:r>
        <w:rPr>
          <w:b/>
        </w:rPr>
        <w:t>8</w:t>
      </w:r>
      <w:r w:rsidRPr="001D04B1">
        <w:rPr>
          <w:b/>
        </w:rPr>
        <w:t>. Správa o výsledkoch inventarizácie majetku obce k 31.12.202</w:t>
      </w:r>
      <w:r>
        <w:rPr>
          <w:b/>
        </w:rPr>
        <w:t>3</w:t>
      </w:r>
    </w:p>
    <w:p w:rsidR="007401A0" w:rsidRDefault="007401A0" w:rsidP="007401A0">
      <w:pPr>
        <w:ind w:left="708"/>
        <w:jc w:val="both"/>
      </w:pPr>
      <w:r>
        <w:t>Účtovníčka obce predkladala správu o výsledkoch inventarizácie majetku, pohľadávok a záväzkov obce. Celkový majetok obce má hodnotu netto 9 175 221,23 €.  Inventarizačná komisia zistila, že obec nevykazovala manká a škody a inventarizačný rozdiel nebol zistený. ( dokument priložený ).</w:t>
      </w:r>
    </w:p>
    <w:p w:rsidR="007401A0" w:rsidRDefault="007401A0" w:rsidP="007401A0">
      <w:pPr>
        <w:ind w:firstLine="708"/>
        <w:jc w:val="both"/>
      </w:pPr>
      <w:r>
        <w:t>Hlasovaním za: 6, proti: 0, zdržali sa hlasovania: 0, správa bola schválená</w:t>
      </w:r>
    </w:p>
    <w:p w:rsidR="007401A0" w:rsidRDefault="007401A0" w:rsidP="007401A0">
      <w:pPr>
        <w:ind w:left="708"/>
        <w:jc w:val="both"/>
      </w:pPr>
    </w:p>
    <w:p w:rsidR="00C57CC7" w:rsidRPr="00C57CC7" w:rsidRDefault="007401A0" w:rsidP="00C57CC7">
      <w:pPr>
        <w:ind w:left="708"/>
        <w:jc w:val="both"/>
        <w:rPr>
          <w:b/>
        </w:rPr>
      </w:pPr>
      <w:r>
        <w:rPr>
          <w:b/>
        </w:rPr>
        <w:t>9</w:t>
      </w:r>
      <w:r w:rsidR="00C57CC7" w:rsidRPr="00C57CC7">
        <w:rPr>
          <w:b/>
        </w:rPr>
        <w:t xml:space="preserve">. Oznámenie funkcií, zamestnaní, činností a majetkových pomerov verejného funkcionára   </w:t>
      </w:r>
    </w:p>
    <w:p w:rsidR="00C57CC7" w:rsidRPr="00E33345" w:rsidRDefault="00C57CC7" w:rsidP="00C57CC7">
      <w:pPr>
        <w:ind w:left="708"/>
        <w:jc w:val="both"/>
      </w:pPr>
      <w:r w:rsidRPr="00E33345">
        <w:t xml:space="preserve">Podľa ústavného zákona č. 357/2004 </w:t>
      </w:r>
      <w:proofErr w:type="spellStart"/>
      <w:r w:rsidRPr="00E33345">
        <w:t>Z.z</w:t>
      </w:r>
      <w:proofErr w:type="spellEnd"/>
      <w:r w:rsidRPr="00E33345">
        <w:t xml:space="preserve">. o ochrane verejného záujmu pri výkone funkcií verejných funkcionárov pán starosta predkladal členom OZ Oznámenie funkcií  zamestnaní, činností a majetkových pomerov verejného funkcionára. Členovia OZ sa oboznámili s obsahom majetkového priznania. </w:t>
      </w:r>
    </w:p>
    <w:p w:rsidR="00C57CC7" w:rsidRDefault="00C57CC7" w:rsidP="00C57CC7">
      <w:pPr>
        <w:ind w:firstLine="708"/>
        <w:jc w:val="both"/>
      </w:pPr>
      <w:r w:rsidRPr="00E33345">
        <w:t xml:space="preserve">Hlasovaním za </w:t>
      </w:r>
      <w:r w:rsidR="007401A0">
        <w:t>6</w:t>
      </w:r>
      <w:r w:rsidRPr="00E33345">
        <w:t>, proti 0, zdržali sa hlasovania 0, oznámenie brali na vedomie.</w:t>
      </w:r>
    </w:p>
    <w:p w:rsidR="007517FE" w:rsidRDefault="007517FE" w:rsidP="00C57CC7">
      <w:pPr>
        <w:ind w:firstLine="708"/>
        <w:jc w:val="both"/>
      </w:pPr>
    </w:p>
    <w:p w:rsidR="009E1505" w:rsidRDefault="007401A0" w:rsidP="009E1505">
      <w:pPr>
        <w:ind w:left="708"/>
        <w:jc w:val="both"/>
      </w:pPr>
      <w:r>
        <w:rPr>
          <w:b/>
        </w:rPr>
        <w:t>10.</w:t>
      </w:r>
      <w:r w:rsidR="009E1505" w:rsidRPr="009E1505">
        <w:t xml:space="preserve"> </w:t>
      </w:r>
      <w:r w:rsidR="009E1505" w:rsidRPr="009E1505">
        <w:rPr>
          <w:b/>
        </w:rPr>
        <w:t xml:space="preserve">Schválenie prevedenia majetkového práva zo strany </w:t>
      </w:r>
      <w:proofErr w:type="spellStart"/>
      <w:r w:rsidR="009E1505" w:rsidRPr="009E1505">
        <w:rPr>
          <w:b/>
        </w:rPr>
        <w:t>Propri</w:t>
      </w:r>
      <w:r w:rsidR="009E1505">
        <w:rPr>
          <w:b/>
        </w:rPr>
        <w:t>é</w:t>
      </w:r>
      <w:r w:rsidR="009E1505" w:rsidRPr="009E1505">
        <w:rPr>
          <w:b/>
        </w:rPr>
        <w:t>t</w:t>
      </w:r>
      <w:r w:rsidR="009E1505">
        <w:rPr>
          <w:b/>
        </w:rPr>
        <w:t>é</w:t>
      </w:r>
      <w:proofErr w:type="spellEnd"/>
      <w:r w:rsidR="009E1505" w:rsidRPr="009E1505">
        <w:rPr>
          <w:b/>
        </w:rPr>
        <w:t xml:space="preserve"> s.r.o</w:t>
      </w:r>
      <w:r w:rsidR="009E1505">
        <w:t>.</w:t>
      </w:r>
    </w:p>
    <w:p w:rsidR="00FD2E49" w:rsidRDefault="009E1505" w:rsidP="009E1505">
      <w:pPr>
        <w:ind w:left="708"/>
        <w:jc w:val="both"/>
      </w:pPr>
      <w:r>
        <w:t xml:space="preserve">Konateľ spoločnosti </w:t>
      </w:r>
      <w:proofErr w:type="spellStart"/>
      <w:r>
        <w:t>Propriété</w:t>
      </w:r>
      <w:proofErr w:type="spellEnd"/>
      <w:r>
        <w:t xml:space="preserve"> s.r.o. Peter </w:t>
      </w:r>
      <w:proofErr w:type="spellStart"/>
      <w:r>
        <w:t>Orosz</w:t>
      </w:r>
      <w:proofErr w:type="spellEnd"/>
      <w:r>
        <w:t>, ako investor výstavby rodinných domov a prístupovej cesty k ním, podal žiadosť o prevedenie majetkového práva nehnuteľnosti v </w:t>
      </w:r>
      <w:proofErr w:type="spellStart"/>
      <w:r>
        <w:t>k.ú</w:t>
      </w:r>
      <w:proofErr w:type="spellEnd"/>
      <w:r>
        <w:t xml:space="preserve">. Veľká Lúč parc.č.312, kde je vybudovaná technická infraštruktúra – nová ulica </w:t>
      </w:r>
      <w:r w:rsidR="00CD3563">
        <w:t xml:space="preserve">oproti materskej školy, </w:t>
      </w:r>
      <w:r>
        <w:t xml:space="preserve">na obec Lúč na Ostrove. Pán starosta a členovia </w:t>
      </w:r>
      <w:r>
        <w:lastRenderedPageBreak/>
        <w:t>OZ zhodli na tom, že zmluvu o prevedení majetkového práva uvedenej nehnuteľnosti pod</w:t>
      </w:r>
      <w:r w:rsidR="00FD2E49">
        <w:t>p</w:t>
      </w:r>
      <w:r>
        <w:t>íše len v prípade, ke</w:t>
      </w:r>
      <w:r w:rsidR="00CD3563">
        <w:t>ď</w:t>
      </w:r>
      <w:r>
        <w:t xml:space="preserve"> budú odstránené nedostatky zistené na prehl</w:t>
      </w:r>
      <w:r w:rsidR="00FD2E49">
        <w:t xml:space="preserve">iadke. </w:t>
      </w:r>
      <w:r>
        <w:t xml:space="preserve"> </w:t>
      </w:r>
    </w:p>
    <w:p w:rsidR="00FD2E49" w:rsidRDefault="00FD2E49" w:rsidP="00FD2E49">
      <w:pPr>
        <w:ind w:firstLine="708"/>
        <w:jc w:val="both"/>
      </w:pPr>
      <w:r w:rsidRPr="00E33345">
        <w:t xml:space="preserve">Hlasovaním za </w:t>
      </w:r>
      <w:r>
        <w:t>6</w:t>
      </w:r>
      <w:r w:rsidRPr="00E33345">
        <w:t>, proti 0, zdržali sa hlasovania 0, oznámenie brali na vedomie.</w:t>
      </w:r>
    </w:p>
    <w:p w:rsidR="00CD3563" w:rsidRDefault="00CD3563" w:rsidP="00FD2E49">
      <w:pPr>
        <w:ind w:firstLine="708"/>
        <w:jc w:val="both"/>
      </w:pPr>
    </w:p>
    <w:p w:rsidR="00CD3563" w:rsidRDefault="00CD3563" w:rsidP="00CD3563">
      <w:pPr>
        <w:ind w:left="708"/>
        <w:jc w:val="both"/>
        <w:rPr>
          <w:b/>
        </w:rPr>
      </w:pPr>
      <w:r w:rsidRPr="00CD3563">
        <w:rPr>
          <w:b/>
        </w:rPr>
        <w:t xml:space="preserve">11. Schválenie podpísania zmluvy o vecnom bremene so Západoslovenskou vodárenskou spoločnosťou, a.s. </w:t>
      </w:r>
    </w:p>
    <w:p w:rsidR="00CD3563" w:rsidRDefault="00CD3563" w:rsidP="00544943">
      <w:pPr>
        <w:ind w:left="708"/>
        <w:jc w:val="both"/>
      </w:pPr>
      <w:r>
        <w:t xml:space="preserve">Pán starosta </w:t>
      </w:r>
      <w:r w:rsidR="00592624">
        <w:t xml:space="preserve">predkladal </w:t>
      </w:r>
      <w:r>
        <w:t>členom OZ</w:t>
      </w:r>
      <w:r w:rsidR="00592624">
        <w:t xml:space="preserve"> zmluvu o zriadení vecného bremena so Západoslovenskou vodárenskou spoločnosťou a.s.. Touto zmluvou sa zriaďuje vecné bremeno v rozsahu vo výmere 21,0 m</w:t>
      </w:r>
      <w:r w:rsidR="00592624">
        <w:rPr>
          <w:vertAlign w:val="superscript"/>
        </w:rPr>
        <w:t>2</w:t>
      </w:r>
      <w:r w:rsidR="00592624">
        <w:t xml:space="preserve">, vyznačeného na pozemku </w:t>
      </w:r>
      <w:proofErr w:type="spellStart"/>
      <w:r w:rsidR="00592624">
        <w:t>k.ú</w:t>
      </w:r>
      <w:proofErr w:type="spellEnd"/>
      <w:r w:rsidR="00592624">
        <w:t>. Veľká Lúč parc.č.312 podľa geometrického plánu č.368/2021, úradne overeným pod číslom G-3119/2021 dňa 21.12.2021.</w:t>
      </w:r>
      <w:r w:rsidR="00544943">
        <w:t xml:space="preserve"> </w:t>
      </w:r>
      <w:r w:rsidR="00592624">
        <w:t>( nová ulica opr</w:t>
      </w:r>
      <w:r w:rsidR="00544943">
        <w:t>oti materskej školy)</w:t>
      </w:r>
      <w:r w:rsidR="00592624">
        <w:t xml:space="preserve"> </w:t>
      </w:r>
      <w:r w:rsidR="00544943">
        <w:t>.</w:t>
      </w:r>
    </w:p>
    <w:p w:rsidR="007401A0" w:rsidRDefault="00544943" w:rsidP="007517FE">
      <w:pPr>
        <w:ind w:left="708"/>
        <w:jc w:val="both"/>
      </w:pPr>
      <w:r w:rsidRPr="00E33345">
        <w:t xml:space="preserve">Hlasovaním za </w:t>
      </w:r>
      <w:r>
        <w:t>6</w:t>
      </w:r>
      <w:r w:rsidRPr="00E33345">
        <w:t xml:space="preserve">, proti 0, zdržali sa hlasovania 0, </w:t>
      </w:r>
      <w:r>
        <w:t>zmluva bola schválená</w:t>
      </w:r>
    </w:p>
    <w:p w:rsidR="005A4089" w:rsidRDefault="005A4089" w:rsidP="007517FE">
      <w:pPr>
        <w:ind w:left="708"/>
        <w:jc w:val="both"/>
      </w:pPr>
    </w:p>
    <w:p w:rsidR="00D17715" w:rsidRDefault="00D17715" w:rsidP="007517FE">
      <w:pPr>
        <w:ind w:left="708"/>
        <w:jc w:val="both"/>
      </w:pPr>
    </w:p>
    <w:p w:rsidR="005A4089" w:rsidRDefault="005A4089" w:rsidP="005A4089">
      <w:pPr>
        <w:ind w:left="708"/>
        <w:jc w:val="both"/>
        <w:rPr>
          <w:b/>
        </w:rPr>
      </w:pPr>
      <w:r w:rsidRPr="005A4089">
        <w:rPr>
          <w:b/>
        </w:rPr>
        <w:t xml:space="preserve">12. Schválenie žiadosti o uzavretie zmluvy o budúcej zmluve s firmou LAST s.r.o. </w:t>
      </w:r>
    </w:p>
    <w:p w:rsidR="005A4089" w:rsidRPr="005A4089" w:rsidRDefault="005A4089" w:rsidP="007517FE">
      <w:pPr>
        <w:ind w:left="708"/>
        <w:jc w:val="both"/>
        <w:rPr>
          <w:b/>
        </w:rPr>
      </w:pPr>
      <w:r>
        <w:t>Pán starosta predkladal žiadosť spoločnosti LAST, s.r.o. o uzavretie zmluvy o budúcej zmluve</w:t>
      </w:r>
      <w:r w:rsidR="009B2306">
        <w:t xml:space="preserve"> o pripojení k obecnej kanalizácii pre stavbu „ Nová obytná zóna  Malá Lúč – 32 RD- Rozšírenie verejného vodovodu a kanalizácie“. </w:t>
      </w:r>
      <w:r>
        <w:t xml:space="preserve"> </w:t>
      </w:r>
      <w:r w:rsidR="00E064B8">
        <w:t>Podľa rozhodnutia Okresného úradu Dunajská Streda, odbor starostlivosti o životné prostredie povoľuje uskutočnenie vodnej stavby „ Rozšírenie verejného vodovodu a verejnej kanalizácie“ na pozemku parc.č.168/8 v </w:t>
      </w:r>
      <w:proofErr w:type="spellStart"/>
      <w:r w:rsidR="00E064B8">
        <w:t>k.ú</w:t>
      </w:r>
      <w:proofErr w:type="spellEnd"/>
      <w:r w:rsidR="00E064B8">
        <w:t>. Malá Lúč.</w:t>
      </w:r>
      <w:r>
        <w:rPr>
          <w:b/>
        </w:rPr>
        <w:t xml:space="preserve"> </w:t>
      </w:r>
    </w:p>
    <w:p w:rsidR="009B2306" w:rsidRDefault="009B2306" w:rsidP="009B2306">
      <w:pPr>
        <w:ind w:left="708"/>
        <w:jc w:val="both"/>
      </w:pPr>
      <w:r w:rsidRPr="00E33345">
        <w:t xml:space="preserve">Hlasovaním za </w:t>
      </w:r>
      <w:r>
        <w:t>6</w:t>
      </w:r>
      <w:r w:rsidRPr="00E33345">
        <w:t xml:space="preserve">, proti 0, zdržali sa hlasovania 0, </w:t>
      </w:r>
      <w:r>
        <w:t>žiadosť bola schválená.</w:t>
      </w:r>
    </w:p>
    <w:p w:rsidR="007401A0" w:rsidRDefault="007401A0" w:rsidP="007517FE">
      <w:pPr>
        <w:ind w:left="708"/>
        <w:jc w:val="both"/>
        <w:rPr>
          <w:b/>
        </w:rPr>
      </w:pPr>
    </w:p>
    <w:p w:rsidR="00D17715" w:rsidRDefault="00D17715" w:rsidP="007517FE">
      <w:pPr>
        <w:ind w:left="708"/>
        <w:jc w:val="both"/>
        <w:rPr>
          <w:b/>
        </w:rPr>
      </w:pPr>
    </w:p>
    <w:p w:rsidR="009B2306" w:rsidRDefault="009B2306" w:rsidP="009B2306">
      <w:pPr>
        <w:ind w:left="708"/>
        <w:jc w:val="both"/>
        <w:rPr>
          <w:b/>
        </w:rPr>
      </w:pPr>
      <w:r w:rsidRPr="009B2306">
        <w:rPr>
          <w:b/>
        </w:rPr>
        <w:t>13. Schválenie podpísania kúpnej zmluvy so spoločnosťou Západoslovenská distribučná a.s. – trafostanica</w:t>
      </w:r>
    </w:p>
    <w:p w:rsidR="009B2306" w:rsidRPr="00575377" w:rsidRDefault="00575377" w:rsidP="009B2306">
      <w:pPr>
        <w:ind w:left="708"/>
        <w:jc w:val="both"/>
      </w:pPr>
      <w:r>
        <w:t>Pán starosta predkladal členom OZ zmluvu so spoločnosťou Západoslovenská distribučná, a.s. Touto zmluvou spoločnosť kupuje nehnuteľnosť par.č.124/6 vo výmere 48 m</w:t>
      </w:r>
      <w:r>
        <w:rPr>
          <w:vertAlign w:val="superscript"/>
        </w:rPr>
        <w:t xml:space="preserve">2 </w:t>
      </w:r>
      <w:r>
        <w:t>v </w:t>
      </w:r>
      <w:proofErr w:type="spellStart"/>
      <w:r>
        <w:t>k.ú</w:t>
      </w:r>
      <w:proofErr w:type="spellEnd"/>
      <w:r>
        <w:t xml:space="preserve">. Veľká Lúč za cenu 100,- Eur za celú výmeru, na ktorom vybuduje na vlastné náklady a nebezpečenstvo elektroenergetické stavby a zariadenia distribučnej sústavy, vrátane distribučnej transformačnej stanice.   </w:t>
      </w:r>
    </w:p>
    <w:p w:rsidR="00575377" w:rsidRDefault="00575377" w:rsidP="00575377">
      <w:pPr>
        <w:ind w:left="708"/>
        <w:jc w:val="both"/>
      </w:pPr>
      <w:r w:rsidRPr="00E33345">
        <w:t xml:space="preserve">Hlasovaním za </w:t>
      </w:r>
      <w:r>
        <w:t>6</w:t>
      </w:r>
      <w:r w:rsidRPr="00E33345">
        <w:t xml:space="preserve">, proti 0, zdržali sa hlasovania 0, </w:t>
      </w:r>
      <w:r>
        <w:t>zmluva bola schválená.</w:t>
      </w:r>
    </w:p>
    <w:p w:rsidR="00575377" w:rsidRDefault="00575377" w:rsidP="00575377">
      <w:pPr>
        <w:ind w:left="708"/>
        <w:jc w:val="both"/>
      </w:pPr>
    </w:p>
    <w:p w:rsidR="00D17715" w:rsidRDefault="00D17715" w:rsidP="00575377">
      <w:pPr>
        <w:ind w:left="708"/>
        <w:jc w:val="both"/>
      </w:pPr>
    </w:p>
    <w:p w:rsidR="00575377" w:rsidRDefault="00575377" w:rsidP="00575377">
      <w:pPr>
        <w:ind w:left="708"/>
        <w:jc w:val="both"/>
        <w:rPr>
          <w:b/>
        </w:rPr>
      </w:pPr>
      <w:r w:rsidRPr="00575377">
        <w:rPr>
          <w:b/>
        </w:rPr>
        <w:t>14. Správa o výsledku  kontroly prevodov nehnuteľného majetku obce v roku 2023, ktorého všeobecná hodnota majetku prevýšila 20 000,- Eur</w:t>
      </w:r>
    </w:p>
    <w:p w:rsidR="002546AD" w:rsidRDefault="002546AD" w:rsidP="002546AD">
      <w:pPr>
        <w:pStyle w:val="LO-Normal"/>
        <w:spacing w:line="100" w:lineRule="atLeast"/>
        <w:ind w:left="708"/>
      </w:pPr>
      <w:r>
        <w:t>Ing. Jozef Török hlavný kontrolór obce predkladal obecnému zastupiteľstvu Správu o výsledku kontroly prevodov nehnuteľného majetku obce v roku 2023, ktorého všeobecná hodnota majetku prevýšila 20 000,-Eur. ( doklad priložený)</w:t>
      </w:r>
    </w:p>
    <w:p w:rsidR="002546AD" w:rsidRPr="002546AD" w:rsidRDefault="002546AD" w:rsidP="002546AD">
      <w:pPr>
        <w:pStyle w:val="LO-Normal"/>
        <w:spacing w:line="100" w:lineRule="atLeast"/>
        <w:ind w:left="708"/>
      </w:pPr>
      <w:r>
        <w:t xml:space="preserve">Kontrolou prevodu bolo zistené nasledovné: Kúpna zmluva č.2/2023 medzi obcou </w:t>
      </w:r>
      <w:r>
        <w:rPr>
          <w:sz w:val="26"/>
          <w:szCs w:val="26"/>
        </w:rPr>
        <w:t xml:space="preserve"> </w:t>
      </w:r>
      <w:r w:rsidRPr="002546AD">
        <w:t xml:space="preserve">Lúč na Ostrove ako predávajúcim a Jozefom </w:t>
      </w:r>
      <w:proofErr w:type="spellStart"/>
      <w:r w:rsidRPr="002546AD">
        <w:t>Ledeckým</w:t>
      </w:r>
      <w:proofErr w:type="spellEnd"/>
      <w:r w:rsidRPr="002546AD">
        <w:t xml:space="preserve"> – INT. TRANSPORT s.r.o. (víťazným uchádzačom OVS) ako kupujúcim bola uzatvorená v súlade s výsledkom OVS dňa 12.07.2023.  Vklad do katastra nehnuteľností bol povolený pod V - 5396/2023 dňa 17.10.2023.</w:t>
      </w:r>
    </w:p>
    <w:p w:rsidR="002546AD" w:rsidRPr="002546AD" w:rsidRDefault="002546AD" w:rsidP="002546AD">
      <w:pPr>
        <w:pStyle w:val="LO-Normal"/>
        <w:spacing w:line="100" w:lineRule="atLeast"/>
        <w:ind w:left="705"/>
      </w:pPr>
      <w:r w:rsidRPr="002546AD">
        <w:t xml:space="preserve">V spisovom materiáli je založený výpis č. 149  z účtu  Obce Lúč na Ostrove za obdobie 26.08.2023 – 28.08.2023 v ktorom  je uvedená čiastka 87.160,- Eur ako kreditná položka (t.j. príjem  na účet obce).                                                                                                                                                                                     </w:t>
      </w:r>
    </w:p>
    <w:p w:rsidR="002546AD" w:rsidRPr="002546AD" w:rsidRDefault="002546AD" w:rsidP="00575377">
      <w:pPr>
        <w:ind w:left="708"/>
        <w:jc w:val="both"/>
      </w:pPr>
      <w:r w:rsidRPr="00E33345">
        <w:t xml:space="preserve">Hlasovaním za </w:t>
      </w:r>
      <w:r>
        <w:t>6</w:t>
      </w:r>
      <w:r w:rsidRPr="00E33345">
        <w:t xml:space="preserve">, proti 0, zdržali sa hlasovania 0, </w:t>
      </w:r>
      <w:r>
        <w:t>správa  bola schválená</w:t>
      </w:r>
    </w:p>
    <w:p w:rsidR="00575377" w:rsidRPr="002546AD" w:rsidRDefault="002546AD" w:rsidP="00575377">
      <w:pPr>
        <w:ind w:left="708"/>
        <w:jc w:val="both"/>
      </w:pPr>
      <w:r>
        <w:t xml:space="preserve"> </w:t>
      </w:r>
    </w:p>
    <w:p w:rsidR="002546AD" w:rsidRDefault="002546AD" w:rsidP="002546AD">
      <w:pPr>
        <w:ind w:left="708"/>
        <w:jc w:val="both"/>
        <w:rPr>
          <w:b/>
        </w:rPr>
      </w:pPr>
      <w:r w:rsidRPr="002546AD">
        <w:rPr>
          <w:b/>
        </w:rPr>
        <w:lastRenderedPageBreak/>
        <w:t>15. Zámer predaja nehnuteľnosti v </w:t>
      </w:r>
      <w:proofErr w:type="spellStart"/>
      <w:r w:rsidRPr="002546AD">
        <w:rPr>
          <w:b/>
        </w:rPr>
        <w:t>k.ú</w:t>
      </w:r>
      <w:proofErr w:type="spellEnd"/>
      <w:r w:rsidRPr="002546AD">
        <w:rPr>
          <w:b/>
        </w:rPr>
        <w:t>. Malá Lúč, schválenie žiadosti občanov Zoltán Nagy a </w:t>
      </w:r>
      <w:proofErr w:type="spellStart"/>
      <w:r w:rsidRPr="002546AD">
        <w:rPr>
          <w:b/>
        </w:rPr>
        <w:t>Csaba</w:t>
      </w:r>
      <w:proofErr w:type="spellEnd"/>
      <w:r w:rsidRPr="002546AD">
        <w:rPr>
          <w:b/>
        </w:rPr>
        <w:t xml:space="preserve"> Nagy  o kúpu nehnuteľnosti</w:t>
      </w:r>
    </w:p>
    <w:p w:rsidR="00857D83" w:rsidRPr="00857D83" w:rsidRDefault="00857D83" w:rsidP="002546AD">
      <w:pPr>
        <w:ind w:left="708"/>
        <w:jc w:val="both"/>
      </w:pPr>
      <w:r>
        <w:t>Pán starosta oboznámil členo</w:t>
      </w:r>
      <w:r w:rsidR="00F95E85">
        <w:t>v</w:t>
      </w:r>
      <w:r>
        <w:t xml:space="preserve"> OZ so žiadosťou občanov Zoltán Nagy a </w:t>
      </w:r>
      <w:proofErr w:type="spellStart"/>
      <w:r>
        <w:t>Csaba</w:t>
      </w:r>
      <w:proofErr w:type="spellEnd"/>
      <w:r>
        <w:t xml:space="preserve"> Nagy</w:t>
      </w:r>
    </w:p>
    <w:p w:rsidR="00857D83" w:rsidRDefault="00857D83" w:rsidP="00857D83">
      <w:pPr>
        <w:ind w:left="708"/>
        <w:jc w:val="both"/>
      </w:pPr>
      <w:r>
        <w:t>o kúpu pozemku - parcela KN-C č. 105/7  zastavaná plocha a nádvorie  vo výmere 130 m²  v podiele 1/2-ine a ½-</w:t>
      </w:r>
      <w:proofErr w:type="spellStart"/>
      <w:r>
        <w:t>ine</w:t>
      </w:r>
      <w:proofErr w:type="spellEnd"/>
      <w:r>
        <w:t xml:space="preserve"> pre Zoltán Nagy rod. Nagy dátum nar.21.04.1972 trvale bytom Lúč na Ostrove, Malá Lúč 27 a </w:t>
      </w:r>
      <w:proofErr w:type="spellStart"/>
      <w:r>
        <w:t>Csaba</w:t>
      </w:r>
      <w:proofErr w:type="spellEnd"/>
      <w:r>
        <w:t xml:space="preserve"> Nagy rod. Nagy dátum </w:t>
      </w:r>
      <w:proofErr w:type="spellStart"/>
      <w:r>
        <w:t>nar</w:t>
      </w:r>
      <w:proofErr w:type="spellEnd"/>
      <w:r>
        <w:t xml:space="preserve">. 16.01.1975 trvale bytom Dunajská Streda, Nová Ves 2222/25. Členovia OZ  </w:t>
      </w:r>
      <w:r w:rsidR="00F95E85">
        <w:t xml:space="preserve">stanovili </w:t>
      </w:r>
      <w:r>
        <w:t xml:space="preserve">za kúpnu cenu 10,- €/m², t.j. 1.300,- € ( slovom </w:t>
      </w:r>
      <w:proofErr w:type="spellStart"/>
      <w:r>
        <w:t>jedentisíctristo</w:t>
      </w:r>
      <w:proofErr w:type="spellEnd"/>
      <w:r>
        <w:t xml:space="preserve"> eur).</w:t>
      </w:r>
    </w:p>
    <w:p w:rsidR="00F95E85" w:rsidRDefault="00F95E85" w:rsidP="00F95E85">
      <w:pPr>
        <w:ind w:left="708"/>
        <w:jc w:val="both"/>
      </w:pPr>
      <w:r>
        <w:t>OZ schvaľuje zámer predaja pozemku  spôsobom ako prípad hodného osobitného zreteľa - parcela KN-C č. 105/7  zastavaná plocha a nádvorie vo výmere 130 m²  v podiele 1/1-ine</w:t>
      </w:r>
      <w:r w:rsidR="000877FB">
        <w:t>.</w:t>
      </w:r>
    </w:p>
    <w:p w:rsidR="00F95E85" w:rsidRDefault="00F95E85" w:rsidP="00F95E85">
      <w:pPr>
        <w:ind w:left="708"/>
        <w:jc w:val="both"/>
      </w:pPr>
      <w:r w:rsidRPr="00E33345">
        <w:t xml:space="preserve">Hlasovaním za </w:t>
      </w:r>
      <w:r>
        <w:t>6</w:t>
      </w:r>
      <w:r w:rsidRPr="00E33345">
        <w:t xml:space="preserve">, proti 0, zdržali sa hlasovania 0, </w:t>
      </w:r>
      <w:r>
        <w:t>zmluva a zámer boli schválené.</w:t>
      </w:r>
    </w:p>
    <w:p w:rsidR="00857D83" w:rsidRDefault="00857D83" w:rsidP="00857D83">
      <w:pPr>
        <w:jc w:val="both"/>
      </w:pPr>
    </w:p>
    <w:p w:rsidR="00D17715" w:rsidRDefault="00D17715" w:rsidP="00857D83">
      <w:pPr>
        <w:jc w:val="both"/>
      </w:pPr>
    </w:p>
    <w:p w:rsidR="009B2306" w:rsidRPr="00F95E85" w:rsidRDefault="00F95E85" w:rsidP="007517FE">
      <w:pPr>
        <w:ind w:left="708"/>
        <w:jc w:val="both"/>
        <w:rPr>
          <w:b/>
        </w:rPr>
      </w:pPr>
      <w:r w:rsidRPr="00F95E85">
        <w:rPr>
          <w:b/>
        </w:rPr>
        <w:t>16. Zámer predaja nehnuteľnosti v </w:t>
      </w:r>
      <w:proofErr w:type="spellStart"/>
      <w:r w:rsidRPr="00F95E85">
        <w:rPr>
          <w:b/>
        </w:rPr>
        <w:t>k.ú</w:t>
      </w:r>
      <w:proofErr w:type="spellEnd"/>
      <w:r w:rsidRPr="00F95E85">
        <w:rPr>
          <w:b/>
        </w:rPr>
        <w:t xml:space="preserve">. Malá Lúč, schválenie žiadosti občanov Ladislav </w:t>
      </w:r>
      <w:proofErr w:type="spellStart"/>
      <w:r w:rsidRPr="00F95E85">
        <w:rPr>
          <w:b/>
        </w:rPr>
        <w:t>Fegyveres</w:t>
      </w:r>
      <w:proofErr w:type="spellEnd"/>
      <w:r w:rsidRPr="00F95E85">
        <w:rPr>
          <w:b/>
        </w:rPr>
        <w:t xml:space="preserve"> a manželka Margita </w:t>
      </w:r>
      <w:proofErr w:type="spellStart"/>
      <w:r w:rsidRPr="00F95E85">
        <w:rPr>
          <w:b/>
        </w:rPr>
        <w:t>Fegyveresová</w:t>
      </w:r>
      <w:proofErr w:type="spellEnd"/>
    </w:p>
    <w:p w:rsidR="00F95E85" w:rsidRDefault="00F95E85" w:rsidP="000877FB">
      <w:pPr>
        <w:ind w:left="708"/>
        <w:jc w:val="both"/>
      </w:pPr>
      <w:r>
        <w:t xml:space="preserve">Pán starosta oboznámil členov OZ so žiadosťou občanov Ladislav </w:t>
      </w:r>
      <w:proofErr w:type="spellStart"/>
      <w:r>
        <w:t>Fegyveres</w:t>
      </w:r>
      <w:proofErr w:type="spellEnd"/>
      <w:r>
        <w:t xml:space="preserve"> a manželka Margita</w:t>
      </w:r>
      <w:r w:rsidR="000877FB">
        <w:t xml:space="preserve"> </w:t>
      </w:r>
      <w:proofErr w:type="spellStart"/>
      <w:r w:rsidR="000877FB">
        <w:t>Fegyveresová</w:t>
      </w:r>
      <w:proofErr w:type="spellEnd"/>
      <w:r w:rsidR="000877FB">
        <w:t xml:space="preserve"> o kúpu pozemku </w:t>
      </w:r>
      <w:r>
        <w:t xml:space="preserve">- parcela KN-C č. 105/9  zastavaná plocha a nádvorie  vo výmere 28 m²  v podiele 1/1-ine pre Ladislav </w:t>
      </w:r>
      <w:proofErr w:type="spellStart"/>
      <w:r>
        <w:t>Fegyveres</w:t>
      </w:r>
      <w:proofErr w:type="spellEnd"/>
      <w:r>
        <w:t xml:space="preserve"> rod. </w:t>
      </w:r>
      <w:proofErr w:type="spellStart"/>
      <w:r>
        <w:t>Fegyveres</w:t>
      </w:r>
      <w:proofErr w:type="spellEnd"/>
      <w:r>
        <w:t xml:space="preserve"> bytom Lúč na Ostrove, Malá Lúč 30 a manželka Margita </w:t>
      </w:r>
      <w:proofErr w:type="spellStart"/>
      <w:r>
        <w:t>Fegyveres</w:t>
      </w:r>
      <w:proofErr w:type="spellEnd"/>
      <w:r>
        <w:t xml:space="preserve"> rod. </w:t>
      </w:r>
      <w:proofErr w:type="spellStart"/>
      <w:r>
        <w:t>Haizerová</w:t>
      </w:r>
      <w:proofErr w:type="spellEnd"/>
      <w:r>
        <w:t xml:space="preserve"> bytom Lúč na Ostrove, Malá Lúč 30 </w:t>
      </w:r>
      <w:r w:rsidR="000877FB">
        <w:t xml:space="preserve">Členovia OZ stanovili </w:t>
      </w:r>
      <w:r>
        <w:t>za kúpnu cenu 10,- €/m², t.j. 280,- € ( slovom dvestoosemdesiat eur).</w:t>
      </w:r>
    </w:p>
    <w:p w:rsidR="000877FB" w:rsidRDefault="000877FB" w:rsidP="000877FB">
      <w:pPr>
        <w:ind w:left="708"/>
        <w:jc w:val="both"/>
      </w:pPr>
      <w:r>
        <w:t>OZ schvaľuje zámer predaja pozemku  spôsobom ako prípad hodného osobitného zreteľa - parcela KN-C č. 105/9  zastavaná plocha a nádvorie vo výmere 28 m²  v podiele 1/1-ine .</w:t>
      </w:r>
    </w:p>
    <w:p w:rsidR="00F95E85" w:rsidRDefault="000877FB" w:rsidP="007517FE">
      <w:pPr>
        <w:ind w:left="708"/>
        <w:jc w:val="both"/>
      </w:pPr>
      <w:r w:rsidRPr="00E33345">
        <w:t xml:space="preserve">Hlasovaním za </w:t>
      </w:r>
      <w:r>
        <w:t>6</w:t>
      </w:r>
      <w:r w:rsidRPr="00E33345">
        <w:t xml:space="preserve">, proti 0, zdržali sa hlasovania 0, </w:t>
      </w:r>
      <w:r>
        <w:t>zmluva a zámer boli schválené.</w:t>
      </w:r>
    </w:p>
    <w:p w:rsidR="00F95E85" w:rsidRDefault="00F95E85" w:rsidP="007517FE">
      <w:pPr>
        <w:ind w:left="708"/>
        <w:jc w:val="both"/>
      </w:pPr>
    </w:p>
    <w:p w:rsidR="00D17715" w:rsidRDefault="00D17715" w:rsidP="007517FE">
      <w:pPr>
        <w:ind w:left="708"/>
        <w:jc w:val="both"/>
        <w:rPr>
          <w:b/>
        </w:rPr>
      </w:pPr>
    </w:p>
    <w:p w:rsidR="007517FE" w:rsidRDefault="007517FE" w:rsidP="007517FE">
      <w:pPr>
        <w:ind w:left="708"/>
        <w:jc w:val="both"/>
      </w:pPr>
      <w:r w:rsidRPr="007517FE">
        <w:rPr>
          <w:b/>
        </w:rPr>
        <w:t>1</w:t>
      </w:r>
      <w:r w:rsidR="00D17715">
        <w:rPr>
          <w:b/>
        </w:rPr>
        <w:t>7</w:t>
      </w:r>
      <w:r w:rsidRPr="007517FE">
        <w:rPr>
          <w:b/>
        </w:rPr>
        <w:t>. Všeobecné</w:t>
      </w:r>
      <w:r>
        <w:t xml:space="preserve"> </w:t>
      </w:r>
      <w:r w:rsidRPr="007517FE">
        <w:rPr>
          <w:b/>
        </w:rPr>
        <w:t>informácie</w:t>
      </w:r>
    </w:p>
    <w:p w:rsidR="007517FE" w:rsidRDefault="007517FE" w:rsidP="00C57CC7">
      <w:pPr>
        <w:ind w:firstLine="708"/>
        <w:jc w:val="both"/>
      </w:pPr>
      <w:r>
        <w:t>V rámci tohto programového bodu pán starosta oznámil členom OZ</w:t>
      </w:r>
      <w:r w:rsidR="004340F0">
        <w:t xml:space="preserve"> nasledovné:</w:t>
      </w:r>
    </w:p>
    <w:p w:rsidR="00542EC1" w:rsidRDefault="00D17715" w:rsidP="004340F0">
      <w:pPr>
        <w:pStyle w:val="Odsekzoznamu"/>
        <w:numPr>
          <w:ilvl w:val="0"/>
          <w:numId w:val="2"/>
        </w:numPr>
        <w:jc w:val="both"/>
      </w:pPr>
      <w:r>
        <w:t xml:space="preserve">V rámci projektu Zníženie energetickej náročnosti budovy obecného úradu a kultúrneho domu vo Veľkej Lúči  proces verejného obstarávania ešte nie je dokončené, preto sa obecný úrad ešte nesťahuje do </w:t>
      </w:r>
      <w:r w:rsidR="00542EC1">
        <w:t>budovy Centra voľného času v malej Lúči.</w:t>
      </w:r>
    </w:p>
    <w:p w:rsidR="00542EC1" w:rsidRDefault="00542EC1" w:rsidP="004340F0">
      <w:pPr>
        <w:pStyle w:val="Odsekzoznamu"/>
        <w:numPr>
          <w:ilvl w:val="0"/>
          <w:numId w:val="2"/>
        </w:numPr>
        <w:jc w:val="both"/>
      </w:pPr>
      <w:r>
        <w:t xml:space="preserve">Kolaudácia Zberného dvora je v štádiu riešenia. Očakávané otvorenie pre verejnosť je v mesiaci august. Budeme zbierať biologicky rozložiteľný odpad zo záhrad a parkov, sklo, textil, </w:t>
      </w:r>
      <w:proofErr w:type="spellStart"/>
      <w:r>
        <w:t>elektroodpad</w:t>
      </w:r>
      <w:proofErr w:type="spellEnd"/>
      <w:r>
        <w:t xml:space="preserve"> – zdarma, drobný stavebný odpad za odplatu. Detaily budú zverejnené v Prevádzkovom poriadku.</w:t>
      </w:r>
    </w:p>
    <w:p w:rsidR="00D24AA8" w:rsidRDefault="00542EC1" w:rsidP="004340F0">
      <w:pPr>
        <w:pStyle w:val="Odsekzoznamu"/>
        <w:numPr>
          <w:ilvl w:val="0"/>
          <w:numId w:val="2"/>
        </w:numPr>
        <w:jc w:val="both"/>
      </w:pPr>
      <w:r>
        <w:t>O zápis do našej materskej školy je veľký záujem, plánujeme zvýšiť počet prijatých detí na 40 osôb.</w:t>
      </w:r>
    </w:p>
    <w:p w:rsidR="008926D8" w:rsidRDefault="008926D8" w:rsidP="004340F0">
      <w:pPr>
        <w:pStyle w:val="Odsekzoznamu"/>
        <w:numPr>
          <w:ilvl w:val="0"/>
          <w:numId w:val="2"/>
        </w:numPr>
        <w:jc w:val="both"/>
      </w:pPr>
      <w:r>
        <w:t>Deň detí v Materskej škole bude 31.mája 2024 v piatok.</w:t>
      </w:r>
    </w:p>
    <w:p w:rsidR="00641631" w:rsidRDefault="00D24AA8" w:rsidP="004340F0">
      <w:pPr>
        <w:pStyle w:val="Odsekzoznamu"/>
        <w:numPr>
          <w:ilvl w:val="0"/>
          <w:numId w:val="2"/>
        </w:numPr>
        <w:jc w:val="both"/>
      </w:pPr>
      <w:r>
        <w:t xml:space="preserve">Požiarny poriadok obce vypracovala Mária </w:t>
      </w:r>
      <w:proofErr w:type="spellStart"/>
      <w:r>
        <w:t>Bíróová</w:t>
      </w:r>
      <w:proofErr w:type="spellEnd"/>
      <w:r>
        <w:t xml:space="preserve"> bezpečnostný a požiarny technik ako Všeobecne záväzne nariadenie obce Lúč na Ostrov</w:t>
      </w:r>
      <w:r w:rsidR="008926D8">
        <w:t>e</w:t>
      </w:r>
      <w:r>
        <w:t xml:space="preserve"> pod číslom 1/2024.  V tomto dokumente sú stanovené povinnosti právnickým osobám , podnikajúcim fyzickým osobám a fyzickým osobám a orgánom obce, čím sa vytvoria podmienky pre účinnú ochranu života a zdravia osôb, majetku a životného prostredia pred požiarmi, haváriami, živelnými pohromami a inými mimoriadnymi udalosťami.</w:t>
      </w:r>
    </w:p>
    <w:p w:rsidR="00D17715" w:rsidRDefault="00641631" w:rsidP="008926D8">
      <w:pPr>
        <w:ind w:left="220" w:firstLine="708"/>
        <w:jc w:val="both"/>
      </w:pPr>
      <w:r w:rsidRPr="00E33345">
        <w:t xml:space="preserve">Hlasovaním za </w:t>
      </w:r>
      <w:r>
        <w:t>6</w:t>
      </w:r>
      <w:r w:rsidRPr="00E33345">
        <w:t xml:space="preserve">, proti 0, zdržali sa hlasovania 0, </w:t>
      </w:r>
      <w:r w:rsidR="00A9794F">
        <w:t xml:space="preserve">správa a VZN sú </w:t>
      </w:r>
      <w:r>
        <w:t>schválen</w:t>
      </w:r>
      <w:r w:rsidR="00A9794F">
        <w:t>é.</w:t>
      </w:r>
    </w:p>
    <w:p w:rsidR="00A9794F" w:rsidRDefault="00A9794F" w:rsidP="00641631">
      <w:pPr>
        <w:pStyle w:val="Odsekzoznamu"/>
        <w:ind w:left="1068"/>
        <w:jc w:val="both"/>
      </w:pPr>
    </w:p>
    <w:p w:rsidR="00A9794F" w:rsidRDefault="00A9794F" w:rsidP="00641631">
      <w:pPr>
        <w:pStyle w:val="Odsekzoznamu"/>
        <w:ind w:left="1068"/>
        <w:jc w:val="both"/>
      </w:pPr>
    </w:p>
    <w:p w:rsidR="00641631" w:rsidRDefault="00A9794F" w:rsidP="00A9794F">
      <w:pPr>
        <w:ind w:firstLine="708"/>
        <w:jc w:val="both"/>
        <w:rPr>
          <w:b/>
        </w:rPr>
      </w:pPr>
      <w:r>
        <w:rPr>
          <w:b/>
        </w:rPr>
        <w:lastRenderedPageBreak/>
        <w:t>18.</w:t>
      </w:r>
      <w:r w:rsidRPr="00A9794F">
        <w:rPr>
          <w:b/>
        </w:rPr>
        <w:t>Diskusia</w:t>
      </w:r>
    </w:p>
    <w:p w:rsidR="00A9794F" w:rsidRPr="00A9794F" w:rsidRDefault="00A9794F" w:rsidP="00A9794F">
      <w:pPr>
        <w:ind w:left="708"/>
        <w:jc w:val="both"/>
      </w:pPr>
      <w:r>
        <w:t xml:space="preserve">Do diskusií sa hlásil člen OZ Ing. </w:t>
      </w:r>
      <w:proofErr w:type="spellStart"/>
      <w:r>
        <w:t>Tamás</w:t>
      </w:r>
      <w:proofErr w:type="spellEnd"/>
      <w:r>
        <w:t xml:space="preserve"> </w:t>
      </w:r>
      <w:proofErr w:type="spellStart"/>
      <w:r>
        <w:t>Csáky</w:t>
      </w:r>
      <w:proofErr w:type="spellEnd"/>
      <w:r>
        <w:t xml:space="preserve">, navrhol umiestnenie kontajnerov na  cintoríne vo Veľkej Lúči, nakoľko občania vyhadzovali sviečky a zelený odpad z hrobov vedľa plotu cintorína čo teraz v rámci brigády vyčistili spolu. Dal si spraviť tabuľu, ktorý upozorňuje občanov na zákaz </w:t>
      </w:r>
      <w:r w:rsidR="008F0167">
        <w:t>umiestnenia odpadu mimo vyznačené miesto.</w:t>
      </w:r>
      <w:r>
        <w:t xml:space="preserve">    </w:t>
      </w:r>
    </w:p>
    <w:p w:rsidR="008F0167" w:rsidRDefault="008F0167" w:rsidP="008F0167">
      <w:pPr>
        <w:ind w:left="705"/>
        <w:jc w:val="both"/>
      </w:pPr>
      <w:r>
        <w:t xml:space="preserve">Ako druhá vystúpila člen OZ Mgr. Zuzana </w:t>
      </w:r>
      <w:proofErr w:type="spellStart"/>
      <w:r>
        <w:t>Makó</w:t>
      </w:r>
      <w:proofErr w:type="spellEnd"/>
      <w:r>
        <w:t xml:space="preserve">, ktorá na akciu Občianskeho združenia </w:t>
      </w:r>
      <w:proofErr w:type="spellStart"/>
      <w:r>
        <w:t>Rákóczi</w:t>
      </w:r>
      <w:proofErr w:type="spellEnd"/>
      <w:r>
        <w:t xml:space="preserve"> </w:t>
      </w:r>
      <w:proofErr w:type="spellStart"/>
      <w:r>
        <w:t>Szövetség</w:t>
      </w:r>
      <w:proofErr w:type="spellEnd"/>
      <w:r>
        <w:t xml:space="preserve"> - Deň detí na miestnom športovom ihrisku dňa 17.júna žiadala otvoriť požiarnu zbrojnicu, aby  v tejto miestnosti mohli zariadiť výčap a výdajňu jedál. Členovia DHZ, ktorí sú aj členmi OZ vysvetlili, že tam je umiestnená rôzna hasičská technika, </w:t>
      </w:r>
      <w:r w:rsidR="008926D8">
        <w:t xml:space="preserve">zariadenie požiarneho zboru, ktoré zabezpečili z vlastných zdrojov členovia DHZ, a preto navrhujú na tento účel používať stánok bufetu a garáž vedľa.  </w:t>
      </w:r>
      <w:r>
        <w:t xml:space="preserve">  </w:t>
      </w:r>
    </w:p>
    <w:p w:rsidR="00641631" w:rsidRDefault="00641631" w:rsidP="008F0167">
      <w:pPr>
        <w:jc w:val="both"/>
      </w:pPr>
    </w:p>
    <w:p w:rsidR="00D82312" w:rsidRDefault="00D82312" w:rsidP="00D82312">
      <w:pPr>
        <w:jc w:val="both"/>
        <w:rPr>
          <w:b/>
        </w:rPr>
      </w:pPr>
      <w:r>
        <w:t xml:space="preserve"> </w:t>
      </w:r>
      <w:r>
        <w:tab/>
      </w:r>
      <w:r>
        <w:rPr>
          <w:b/>
        </w:rPr>
        <w:t>1</w:t>
      </w:r>
      <w:r w:rsidR="008926D8">
        <w:rPr>
          <w:b/>
        </w:rPr>
        <w:t>9</w:t>
      </w:r>
      <w:r w:rsidRPr="00803863">
        <w:rPr>
          <w:b/>
        </w:rPr>
        <w:t>. Návrh uznesení</w:t>
      </w:r>
    </w:p>
    <w:p w:rsidR="00D82312" w:rsidRDefault="00D82312" w:rsidP="00D82312">
      <w:pPr>
        <w:ind w:left="708"/>
        <w:jc w:val="both"/>
      </w:pPr>
      <w:r>
        <w:t xml:space="preserve">Starosta obce vyzval predsedu návrhovej komisie </w:t>
      </w:r>
      <w:proofErr w:type="spellStart"/>
      <w:r>
        <w:t>Anikó</w:t>
      </w:r>
      <w:proofErr w:type="spellEnd"/>
      <w:r>
        <w:t xml:space="preserve"> Nagyovú, aby predniesla        návrh uznesení. </w:t>
      </w:r>
    </w:p>
    <w:p w:rsidR="00D82312" w:rsidRDefault="00D82312" w:rsidP="00D82312">
      <w:pPr>
        <w:ind w:firstLine="708"/>
        <w:jc w:val="both"/>
      </w:pPr>
      <w:r>
        <w:t xml:space="preserve">Hlasovaním za: </w:t>
      </w:r>
      <w:r w:rsidR="008926D8">
        <w:t>6</w:t>
      </w:r>
      <w:r>
        <w:t>, proti: 0, zdržali sa : 0,  návrh bol schválený</w:t>
      </w:r>
    </w:p>
    <w:p w:rsidR="00D82312" w:rsidRDefault="00D82312" w:rsidP="00D82312">
      <w:pPr>
        <w:ind w:firstLine="708"/>
        <w:jc w:val="both"/>
      </w:pPr>
    </w:p>
    <w:p w:rsidR="00D82312" w:rsidRDefault="00D82312" w:rsidP="00D82312">
      <w:pPr>
        <w:ind w:firstLine="708"/>
        <w:jc w:val="both"/>
      </w:pPr>
    </w:p>
    <w:p w:rsidR="00D82312" w:rsidRDefault="00D82312" w:rsidP="00D82312">
      <w:pPr>
        <w:ind w:firstLine="708"/>
        <w:jc w:val="both"/>
      </w:pPr>
    </w:p>
    <w:p w:rsidR="00D82312" w:rsidRDefault="00D82312" w:rsidP="00D82312">
      <w:pPr>
        <w:ind w:left="60"/>
        <w:jc w:val="center"/>
        <w:rPr>
          <w:b/>
        </w:rPr>
      </w:pPr>
      <w:r>
        <w:rPr>
          <w:b/>
        </w:rPr>
        <w:t>U z n e s e n i a</w:t>
      </w:r>
    </w:p>
    <w:p w:rsidR="00D82312" w:rsidRDefault="00D82312" w:rsidP="00D82312">
      <w:pPr>
        <w:ind w:left="60"/>
        <w:jc w:val="center"/>
        <w:rPr>
          <w:b/>
        </w:rPr>
      </w:pPr>
      <w:r>
        <w:rPr>
          <w:b/>
        </w:rPr>
        <w:t>zo zasadnutia OZ v Lúči na Ostrove konaného dňa 2</w:t>
      </w:r>
      <w:r w:rsidR="008926D8">
        <w:rPr>
          <w:b/>
        </w:rPr>
        <w:t>2</w:t>
      </w:r>
      <w:r>
        <w:rPr>
          <w:b/>
        </w:rPr>
        <w:t>.0</w:t>
      </w:r>
      <w:r w:rsidR="008926D8">
        <w:rPr>
          <w:b/>
        </w:rPr>
        <w:t>5</w:t>
      </w:r>
      <w:r>
        <w:rPr>
          <w:b/>
        </w:rPr>
        <w:t>.202</w:t>
      </w:r>
      <w:r w:rsidR="008926D8">
        <w:rPr>
          <w:b/>
        </w:rPr>
        <w:t>4</w:t>
      </w:r>
    </w:p>
    <w:p w:rsidR="00D82312" w:rsidRDefault="00D82312" w:rsidP="00D82312">
      <w:pPr>
        <w:ind w:left="60"/>
        <w:jc w:val="both"/>
        <w:rPr>
          <w:b/>
        </w:rPr>
      </w:pPr>
    </w:p>
    <w:p w:rsidR="00D82312" w:rsidRDefault="00D82312" w:rsidP="00D82312">
      <w:pPr>
        <w:ind w:left="60"/>
        <w:jc w:val="both"/>
        <w:rPr>
          <w:b/>
        </w:rPr>
      </w:pPr>
    </w:p>
    <w:p w:rsidR="00D82312" w:rsidRDefault="00D82312" w:rsidP="000A37AC">
      <w:pPr>
        <w:ind w:left="60"/>
        <w:rPr>
          <w:b/>
        </w:rPr>
      </w:pPr>
      <w:r>
        <w:rPr>
          <w:b/>
        </w:rPr>
        <w:t>UZNESENIE č.1</w:t>
      </w:r>
      <w:r w:rsidR="000A37AC">
        <w:rPr>
          <w:b/>
        </w:rPr>
        <w:t>0</w:t>
      </w:r>
      <w:r>
        <w:rPr>
          <w:b/>
        </w:rPr>
        <w:t>/202</w:t>
      </w:r>
      <w:r w:rsidR="000A37AC">
        <w:rPr>
          <w:b/>
        </w:rPr>
        <w:t>4</w:t>
      </w:r>
      <w:r>
        <w:rPr>
          <w:b/>
        </w:rPr>
        <w:t>/OZ</w:t>
      </w:r>
    </w:p>
    <w:p w:rsidR="000A37AC" w:rsidRDefault="00D82312" w:rsidP="000A37AC">
      <w:pPr>
        <w:ind w:left="60"/>
      </w:pPr>
      <w:r w:rsidRPr="003A4405">
        <w:t>OZ schvaľuje</w:t>
      </w:r>
      <w:r>
        <w:t xml:space="preserve">: programové body rokovania OZ, vymenovanie členov návrhovej komisie, vymenovanie osobu zapisovateľa a overovateľov zápisnice. </w:t>
      </w:r>
    </w:p>
    <w:p w:rsidR="000A37AC" w:rsidRDefault="000A37AC" w:rsidP="000A37AC">
      <w:pPr>
        <w:ind w:left="60"/>
      </w:pPr>
    </w:p>
    <w:p w:rsidR="000A37AC" w:rsidRDefault="000A37AC" w:rsidP="000A37AC">
      <w:pPr>
        <w:ind w:left="60"/>
        <w:rPr>
          <w:b/>
        </w:rPr>
      </w:pPr>
      <w:r>
        <w:rPr>
          <w:b/>
        </w:rPr>
        <w:t xml:space="preserve"> UZNESENIE č.11/2024/OZ</w:t>
      </w:r>
    </w:p>
    <w:p w:rsidR="000A37AC" w:rsidRDefault="000A37AC" w:rsidP="000A37AC">
      <w:pPr>
        <w:ind w:left="60"/>
      </w:pPr>
      <w:r>
        <w:t>OZ berie na vedomie Záverečný účet obce Lúč na Ostrove za rok 2023</w:t>
      </w:r>
      <w:r w:rsidRPr="00AB3D63">
        <w:t xml:space="preserve"> </w:t>
      </w:r>
      <w:r>
        <w:t>a celoročné  hospodárenie sa schvaľuje bez výhrad.</w:t>
      </w:r>
    </w:p>
    <w:p w:rsidR="000A37AC" w:rsidRDefault="000A37AC" w:rsidP="000A37AC">
      <w:pPr>
        <w:ind w:left="60"/>
      </w:pPr>
      <w:r>
        <w:t xml:space="preserve"> </w:t>
      </w:r>
    </w:p>
    <w:p w:rsidR="000A37AC" w:rsidRDefault="000A37AC" w:rsidP="000A37AC">
      <w:pPr>
        <w:ind w:left="60"/>
        <w:rPr>
          <w:b/>
        </w:rPr>
      </w:pPr>
      <w:r>
        <w:rPr>
          <w:b/>
        </w:rPr>
        <w:t>UZNESENIE č.12/2024/OZ</w:t>
      </w:r>
    </w:p>
    <w:p w:rsidR="000A37AC" w:rsidRDefault="000A37AC" w:rsidP="000A37AC">
      <w:r>
        <w:t xml:space="preserve"> OZ berie na vedomie stanovisko hlavného kontrolóra k Záverečnému účtu obce Lúč na   Ostrove za rok 2023.</w:t>
      </w:r>
    </w:p>
    <w:p w:rsidR="000A37AC" w:rsidRDefault="000A37AC" w:rsidP="000A37AC"/>
    <w:p w:rsidR="000A37AC" w:rsidRDefault="000A37AC" w:rsidP="000A37AC">
      <w:pPr>
        <w:jc w:val="both"/>
        <w:rPr>
          <w:b/>
        </w:rPr>
      </w:pPr>
      <w:r>
        <w:rPr>
          <w:b/>
        </w:rPr>
        <w:t>UZNESNIE č.13/2024/OZ</w:t>
      </w:r>
    </w:p>
    <w:p w:rsidR="00AB6BF1" w:rsidRDefault="000A37AC" w:rsidP="000A37AC">
      <w:pPr>
        <w:jc w:val="both"/>
      </w:pPr>
      <w:r w:rsidRPr="000A37AC">
        <w:t>O</w:t>
      </w:r>
      <w:r>
        <w:t>Z</w:t>
      </w:r>
      <w:r w:rsidRPr="000A37AC">
        <w:t xml:space="preserve"> beri</w:t>
      </w:r>
      <w:r>
        <w:t>e na vedomie  a schvaľuje návrh plánu kontrolnej činnosti na 2. polrok 2024 hlavného kontrolóra obce.</w:t>
      </w:r>
    </w:p>
    <w:p w:rsidR="00AB6BF1" w:rsidRDefault="00AB6BF1" w:rsidP="000A37AC">
      <w:pPr>
        <w:jc w:val="both"/>
      </w:pPr>
    </w:p>
    <w:p w:rsidR="00D82312" w:rsidRDefault="000A37AC" w:rsidP="00AB6BF1">
      <w:pPr>
        <w:tabs>
          <w:tab w:val="left" w:pos="3540"/>
        </w:tabs>
        <w:rPr>
          <w:b/>
        </w:rPr>
      </w:pPr>
      <w:r>
        <w:rPr>
          <w:b/>
        </w:rPr>
        <w:t xml:space="preserve"> </w:t>
      </w:r>
      <w:r w:rsidR="00D82312">
        <w:rPr>
          <w:b/>
        </w:rPr>
        <w:t>UZNESENIE č.1</w:t>
      </w:r>
      <w:r w:rsidR="00AB6BF1">
        <w:rPr>
          <w:b/>
        </w:rPr>
        <w:t>4</w:t>
      </w:r>
      <w:r w:rsidR="00D82312">
        <w:rPr>
          <w:b/>
        </w:rPr>
        <w:t>/202</w:t>
      </w:r>
      <w:r w:rsidR="00AB6BF1">
        <w:rPr>
          <w:b/>
        </w:rPr>
        <w:t>4</w:t>
      </w:r>
      <w:r w:rsidR="00D82312">
        <w:rPr>
          <w:b/>
        </w:rPr>
        <w:t>/OZ</w:t>
      </w:r>
    </w:p>
    <w:p w:rsidR="00D82312" w:rsidRDefault="00D82312" w:rsidP="00D82312">
      <w:pPr>
        <w:jc w:val="both"/>
      </w:pPr>
      <w:r>
        <w:t>OZ berie na vedomie schvaľuje správu o čerpaní rozpočtu za I.Q.202</w:t>
      </w:r>
      <w:r w:rsidR="00AB6BF1">
        <w:t>4</w:t>
      </w:r>
      <w:r>
        <w:t xml:space="preserve">  podľa Finančného výkazu o plnení rozpočtu subjektu verejnej správy, ktorý bol odoslaný na Ministerstvo financií SR cez rozpočtový informačný systém samosprávy.</w:t>
      </w:r>
    </w:p>
    <w:p w:rsidR="00D82312" w:rsidRDefault="00D82312" w:rsidP="00D82312">
      <w:pPr>
        <w:jc w:val="both"/>
        <w:rPr>
          <w:b/>
        </w:rPr>
      </w:pPr>
    </w:p>
    <w:p w:rsidR="00D82312" w:rsidRPr="00456CA1" w:rsidRDefault="00D82312" w:rsidP="00D82312">
      <w:pPr>
        <w:tabs>
          <w:tab w:val="left" w:pos="975"/>
        </w:tabs>
        <w:jc w:val="both"/>
        <w:rPr>
          <w:b/>
        </w:rPr>
      </w:pPr>
      <w:r>
        <w:rPr>
          <w:b/>
        </w:rPr>
        <w:t>UZNESENIE č.</w:t>
      </w:r>
      <w:r w:rsidR="00697B52">
        <w:rPr>
          <w:b/>
        </w:rPr>
        <w:t>1</w:t>
      </w:r>
      <w:r w:rsidR="00AB6BF1">
        <w:rPr>
          <w:b/>
        </w:rPr>
        <w:t>5</w:t>
      </w:r>
      <w:r>
        <w:rPr>
          <w:b/>
        </w:rPr>
        <w:t>/202</w:t>
      </w:r>
      <w:r w:rsidR="00AB6BF1">
        <w:rPr>
          <w:b/>
        </w:rPr>
        <w:t>4</w:t>
      </w:r>
      <w:r>
        <w:rPr>
          <w:b/>
        </w:rPr>
        <w:t>/OZ</w:t>
      </w:r>
    </w:p>
    <w:p w:rsidR="00D82312" w:rsidRDefault="00D82312" w:rsidP="00D82312">
      <w:pPr>
        <w:jc w:val="both"/>
      </w:pPr>
      <w:r>
        <w:t>OZ berie na vedomie a schvaľuje S</w:t>
      </w:r>
      <w:r w:rsidRPr="00CE5DDD">
        <w:t>práv</w:t>
      </w:r>
      <w:r>
        <w:t>u</w:t>
      </w:r>
      <w:r w:rsidRPr="00CE5DDD">
        <w:t xml:space="preserve"> o výsledkoch inventarizácie majetku obce </w:t>
      </w:r>
      <w:r>
        <w:t xml:space="preserve"> </w:t>
      </w:r>
      <w:r w:rsidRPr="00CE5DDD">
        <w:t>k 31.12.20</w:t>
      </w:r>
      <w:r>
        <w:t>2</w:t>
      </w:r>
      <w:r w:rsidR="00AB6BF1">
        <w:t>3</w:t>
      </w:r>
      <w:r>
        <w:t>.</w:t>
      </w:r>
    </w:p>
    <w:p w:rsidR="00A266EE" w:rsidRDefault="00A266EE" w:rsidP="00D82312">
      <w:pPr>
        <w:jc w:val="both"/>
        <w:rPr>
          <w:b/>
        </w:rPr>
      </w:pPr>
    </w:p>
    <w:p w:rsidR="00D82312" w:rsidRDefault="00D82312" w:rsidP="00D82312">
      <w:pPr>
        <w:jc w:val="both"/>
        <w:rPr>
          <w:b/>
        </w:rPr>
      </w:pPr>
      <w:r w:rsidRPr="00134756">
        <w:rPr>
          <w:b/>
        </w:rPr>
        <w:lastRenderedPageBreak/>
        <w:t>UZNESENIE č.</w:t>
      </w:r>
      <w:r w:rsidR="00AB6BF1">
        <w:rPr>
          <w:b/>
        </w:rPr>
        <w:t>16</w:t>
      </w:r>
      <w:r w:rsidRPr="00134756">
        <w:rPr>
          <w:b/>
        </w:rPr>
        <w:t>/202</w:t>
      </w:r>
      <w:r w:rsidR="00697B52">
        <w:rPr>
          <w:b/>
        </w:rPr>
        <w:t>3</w:t>
      </w:r>
      <w:r w:rsidRPr="00134756">
        <w:rPr>
          <w:b/>
        </w:rPr>
        <w:t>/OZ</w:t>
      </w:r>
    </w:p>
    <w:p w:rsidR="00697B52" w:rsidRDefault="00697B52" w:rsidP="00697B52">
      <w:pPr>
        <w:jc w:val="both"/>
      </w:pPr>
      <w:r w:rsidRPr="007E2697">
        <w:t>O</w:t>
      </w:r>
      <w:r>
        <w:t xml:space="preserve">Z </w:t>
      </w:r>
      <w:r w:rsidRPr="007E2697">
        <w:t xml:space="preserve"> </w:t>
      </w:r>
      <w:r>
        <w:t xml:space="preserve">berie na vedomie </w:t>
      </w:r>
      <w:r w:rsidRPr="007E2697">
        <w:t>a schv</w:t>
      </w:r>
      <w:r>
        <w:t>aľuje</w:t>
      </w:r>
      <w:r w:rsidRPr="007E2697">
        <w:t xml:space="preserve"> majetkové priznanie starostu za rok 202</w:t>
      </w:r>
      <w:r w:rsidR="00AB6BF1">
        <w:t>3</w:t>
      </w:r>
      <w:r>
        <w:t>.</w:t>
      </w:r>
    </w:p>
    <w:p w:rsidR="00AB6BF1" w:rsidRDefault="00AB6BF1" w:rsidP="00697B52">
      <w:pPr>
        <w:jc w:val="both"/>
      </w:pPr>
    </w:p>
    <w:p w:rsidR="00AB6BF1" w:rsidRDefault="00AB6BF1" w:rsidP="00697B52">
      <w:pPr>
        <w:jc w:val="both"/>
        <w:rPr>
          <w:b/>
        </w:rPr>
      </w:pPr>
      <w:r>
        <w:rPr>
          <w:b/>
        </w:rPr>
        <w:t>UZNESENIE č.17/2024/OZ</w:t>
      </w:r>
    </w:p>
    <w:p w:rsidR="00AB6BF1" w:rsidRDefault="00AB6BF1" w:rsidP="00697B52">
      <w:pPr>
        <w:jc w:val="both"/>
      </w:pPr>
      <w:r>
        <w:t>OZ berie na vedomie a schvaľuje  prevedenie majetkového práva nehnuteľnosti v </w:t>
      </w:r>
      <w:proofErr w:type="spellStart"/>
      <w:r>
        <w:t>k.ú</w:t>
      </w:r>
      <w:proofErr w:type="spellEnd"/>
      <w:r>
        <w:t>. Veľká Lúč parc.č.312, kde je vybudovaná technická infraštruktúra – nová ulica oproti materskej školy, na obec Lúč na Ostrove až po odstránení zistených nedostatkov.</w:t>
      </w:r>
    </w:p>
    <w:p w:rsidR="00AB6BF1" w:rsidRDefault="00AB6BF1" w:rsidP="00697B52">
      <w:pPr>
        <w:jc w:val="both"/>
      </w:pPr>
    </w:p>
    <w:p w:rsidR="00AB6BF1" w:rsidRDefault="00AB6BF1" w:rsidP="00697B52">
      <w:pPr>
        <w:jc w:val="both"/>
        <w:rPr>
          <w:b/>
        </w:rPr>
      </w:pPr>
      <w:r>
        <w:rPr>
          <w:b/>
        </w:rPr>
        <w:t>UZNESENIE č.18/2024/OZ</w:t>
      </w:r>
    </w:p>
    <w:p w:rsidR="00AB6BF1" w:rsidRDefault="00AB6BF1" w:rsidP="00AB6BF1">
      <w:pPr>
        <w:jc w:val="both"/>
      </w:pPr>
      <w:r>
        <w:t>OZ berie na vedomie a schvaľuje zriadenie vecného bremena so Západoslovenskou vodárenskou spoločnosťou a.s. v rozsahu vo výmere 21,0 m</w:t>
      </w:r>
      <w:r>
        <w:rPr>
          <w:vertAlign w:val="superscript"/>
        </w:rPr>
        <w:t>2</w:t>
      </w:r>
      <w:r>
        <w:t xml:space="preserve">, vyznačeného na pozemku </w:t>
      </w:r>
      <w:proofErr w:type="spellStart"/>
      <w:r>
        <w:t>k.ú</w:t>
      </w:r>
      <w:proofErr w:type="spellEnd"/>
      <w:r>
        <w:t xml:space="preserve">. Veľká Lúč parc.č.312 podľa geometrického plánu č.368/2021, úradne overeným pod číslom G-3119/2021 dňa 21.12.2021. </w:t>
      </w:r>
    </w:p>
    <w:p w:rsidR="00AB6BF1" w:rsidRDefault="00AB6BF1" w:rsidP="00AB6BF1">
      <w:pPr>
        <w:jc w:val="both"/>
      </w:pPr>
    </w:p>
    <w:p w:rsidR="00AB6BF1" w:rsidRDefault="00AB6BF1" w:rsidP="00AB6BF1">
      <w:pPr>
        <w:jc w:val="both"/>
        <w:rPr>
          <w:b/>
        </w:rPr>
      </w:pPr>
      <w:r>
        <w:rPr>
          <w:b/>
        </w:rPr>
        <w:t>UZNESENIE č.19/2024/OZ</w:t>
      </w:r>
    </w:p>
    <w:p w:rsidR="00AB6BF1" w:rsidRDefault="00AB6BF1" w:rsidP="00AB6BF1">
      <w:pPr>
        <w:jc w:val="both"/>
      </w:pPr>
      <w:r w:rsidRPr="00AB6BF1">
        <w:t>OZ</w:t>
      </w:r>
      <w:r>
        <w:t xml:space="preserve"> berie na vedomie a schvaľuje uzavretie zmluvy o budúcej zmluve o pripojení k obecnej kanalizácii stavbu „ Nová obytná zóna  Malá Lúč – 32 RD- Rozšírenie verejného vodovodu a kanalizácie“.</w:t>
      </w:r>
    </w:p>
    <w:p w:rsidR="00AB6BF1" w:rsidRDefault="00AB6BF1" w:rsidP="00AB6BF1">
      <w:pPr>
        <w:jc w:val="both"/>
      </w:pPr>
    </w:p>
    <w:p w:rsidR="00AB6BF1" w:rsidRDefault="00AB6BF1" w:rsidP="00AB6BF1">
      <w:pPr>
        <w:jc w:val="both"/>
        <w:rPr>
          <w:b/>
        </w:rPr>
      </w:pPr>
      <w:r>
        <w:rPr>
          <w:b/>
        </w:rPr>
        <w:t>UZNESENIE č.20/2024/OZ</w:t>
      </w:r>
    </w:p>
    <w:p w:rsidR="00AB6BF1" w:rsidRDefault="005369E3" w:rsidP="00AB6BF1">
      <w:pPr>
        <w:jc w:val="both"/>
      </w:pPr>
      <w:r>
        <w:t>OZ berie na vedomie a schvaľuje podpísanie zmluvy so spoločnosťou Západoslovenská distribučná, a.s. ktorá  kupuje nehnuteľnosť par.č.124/6 vo výmere 48 m</w:t>
      </w:r>
      <w:r>
        <w:rPr>
          <w:vertAlign w:val="superscript"/>
        </w:rPr>
        <w:t xml:space="preserve">2 </w:t>
      </w:r>
      <w:r>
        <w:t>v </w:t>
      </w:r>
      <w:proofErr w:type="spellStart"/>
      <w:r>
        <w:t>k.ú</w:t>
      </w:r>
      <w:proofErr w:type="spellEnd"/>
      <w:r>
        <w:t>. Veľká Lúč za cenu 100,- Eur za celú výmeru.</w:t>
      </w:r>
    </w:p>
    <w:p w:rsidR="005369E3" w:rsidRDefault="005369E3" w:rsidP="00AB6BF1">
      <w:pPr>
        <w:jc w:val="both"/>
      </w:pPr>
    </w:p>
    <w:p w:rsidR="005369E3" w:rsidRDefault="005369E3" w:rsidP="00AB6BF1">
      <w:pPr>
        <w:jc w:val="both"/>
        <w:rPr>
          <w:b/>
        </w:rPr>
      </w:pPr>
      <w:r>
        <w:rPr>
          <w:b/>
        </w:rPr>
        <w:t>UZNSENIE č.21/2024/OZ</w:t>
      </w:r>
    </w:p>
    <w:p w:rsidR="004B2E37" w:rsidRDefault="005369E3" w:rsidP="005369E3">
      <w:pPr>
        <w:pStyle w:val="LO-Normal"/>
        <w:spacing w:line="100" w:lineRule="atLeast"/>
        <w:ind w:left="567" w:hanging="567"/>
      </w:pPr>
      <w:r w:rsidRPr="005369E3">
        <w:t xml:space="preserve">OZ </w:t>
      </w:r>
      <w:r>
        <w:t xml:space="preserve">berie na vedomie a schvaľuje Správu o výsledku </w:t>
      </w:r>
      <w:r w:rsidR="004B2E37">
        <w:t>kontroly prevodov nehnuteľného</w:t>
      </w:r>
    </w:p>
    <w:p w:rsidR="005369E3" w:rsidRDefault="005369E3" w:rsidP="005369E3">
      <w:pPr>
        <w:pStyle w:val="LO-Normal"/>
        <w:spacing w:line="100" w:lineRule="atLeast"/>
        <w:ind w:left="567" w:hanging="567"/>
      </w:pPr>
      <w:r>
        <w:t xml:space="preserve">majetku obce v roku 2023, ktorého všeobecná hodnota majetku prevýšila 20 000,-Eur. </w:t>
      </w:r>
    </w:p>
    <w:p w:rsidR="004B2E37" w:rsidRDefault="004B2E37" w:rsidP="005369E3">
      <w:pPr>
        <w:pStyle w:val="LO-Normal"/>
        <w:spacing w:line="100" w:lineRule="atLeast"/>
        <w:ind w:left="567" w:hanging="567"/>
      </w:pPr>
    </w:p>
    <w:p w:rsidR="004B2E37" w:rsidRDefault="004B2E37" w:rsidP="004B2E37">
      <w:pPr>
        <w:pStyle w:val="LO-Normal"/>
        <w:spacing w:line="100" w:lineRule="atLeast"/>
        <w:ind w:left="567" w:hanging="567"/>
        <w:jc w:val="both"/>
        <w:rPr>
          <w:b/>
          <w:bCs/>
        </w:rPr>
      </w:pPr>
      <w:r>
        <w:rPr>
          <w:b/>
        </w:rPr>
        <w:t>UZNESENIE č.</w:t>
      </w:r>
      <w:r>
        <w:rPr>
          <w:b/>
          <w:bCs/>
        </w:rPr>
        <w:t xml:space="preserve"> 22a/2024/OZ</w:t>
      </w:r>
    </w:p>
    <w:p w:rsidR="00B85B31" w:rsidRDefault="00B85B31" w:rsidP="00B85B31">
      <w:pPr>
        <w:jc w:val="both"/>
      </w:pPr>
      <w:r>
        <w:t>OZ schvaľuje zámer predaja pozemku  spôsobom ako prípad hodného osobitného zreteľa</w:t>
      </w:r>
    </w:p>
    <w:p w:rsidR="00B85B31" w:rsidRDefault="00B85B31" w:rsidP="00B85B31">
      <w:pPr>
        <w:jc w:val="both"/>
      </w:pPr>
      <w:r>
        <w:t>- parcela KN-C č. 105/7  zastavaná plocha a nádvorie vo výmere 130 m²  v podiele 1/1-ine .</w:t>
      </w:r>
    </w:p>
    <w:p w:rsidR="00B85B31" w:rsidRDefault="00B85B31" w:rsidP="00B85B31">
      <w:pPr>
        <w:jc w:val="both"/>
      </w:pPr>
      <w:r>
        <w:t xml:space="preserve">Zámer bol schválený podľa § 9a ods.15. písm. f zákona č. 138/1991 </w:t>
      </w:r>
      <w:proofErr w:type="spellStart"/>
      <w:r>
        <w:t>Z.z</w:t>
      </w:r>
      <w:proofErr w:type="spellEnd"/>
      <w:r>
        <w:t xml:space="preserve">. z dôvodu hodného osobitného zreteľa a  v zmysle § 23 bod 5 Zásady hospodárenia a nakladania s majetkom obce – zverejnený na webovej stránke obce na odkaze : </w:t>
      </w:r>
      <w:hyperlink r:id="rId5" w:history="1">
        <w:r w:rsidRPr="005664C9">
          <w:rPr>
            <w:rStyle w:val="Hypertextovprepojenie"/>
          </w:rPr>
          <w:t>https://www.lucnaostrove.sk/zverejnovanie/zasady-hospodarenia-a-nakladania-s-majetkom-obce-luc-na-ostrove/</w:t>
        </w:r>
      </w:hyperlink>
      <w:r>
        <w:t xml:space="preserve"> - osobitný zreteľ spočíva v tom, že žiadateľ dlhodobo používa pozemok ako prístup k  rodinnému domu so SČ 28 .</w:t>
      </w:r>
    </w:p>
    <w:p w:rsidR="00B85B31" w:rsidRDefault="00B85B31" w:rsidP="00B85B31">
      <w:pPr>
        <w:jc w:val="both"/>
      </w:pPr>
      <w:r>
        <w:t>Všeobecná hodnota predvádzaného majetku bola určená v súlade  so Zásadami hospodárenia a nakladania s majetkom obce § 23 bod 2 ods. 3 v sume 10,00 €/m² .</w:t>
      </w:r>
    </w:p>
    <w:p w:rsidR="00B85B31" w:rsidRDefault="00B85B31" w:rsidP="00B85B31">
      <w:pPr>
        <w:jc w:val="both"/>
      </w:pPr>
      <w:r>
        <w:t>Uznesenie bolo schválené s 3/5 väčšinou všetkých poslancov.</w:t>
      </w:r>
    </w:p>
    <w:p w:rsidR="00B85B31" w:rsidRDefault="00B85B31" w:rsidP="00B85B31">
      <w:pPr>
        <w:jc w:val="both"/>
        <w:rPr>
          <w:b/>
          <w:bCs/>
        </w:rPr>
      </w:pPr>
    </w:p>
    <w:p w:rsidR="00B85B31" w:rsidRDefault="00B85B31" w:rsidP="00B85B31">
      <w:pPr>
        <w:jc w:val="both"/>
        <w:rPr>
          <w:b/>
          <w:bCs/>
        </w:rPr>
      </w:pPr>
      <w:r>
        <w:rPr>
          <w:b/>
          <w:bCs/>
        </w:rPr>
        <w:t>UZNESENIE č. 22b/2024/OZ</w:t>
      </w:r>
    </w:p>
    <w:p w:rsidR="00B85B31" w:rsidRDefault="00B85B31" w:rsidP="00B85B31">
      <w:pPr>
        <w:jc w:val="both"/>
      </w:pPr>
      <w:r>
        <w:t>OZ berie na vedomie a schvaľuje predaj pozemku - parcela KN-C č. 105/7  zastavaná plocha a nádvorie  vo výmere 130 m²  v podiele 1/2-ine a ½-</w:t>
      </w:r>
      <w:proofErr w:type="spellStart"/>
      <w:r>
        <w:t>ine</w:t>
      </w:r>
      <w:proofErr w:type="spellEnd"/>
      <w:r>
        <w:t xml:space="preserve"> pre Zoltán Nagy rod. Nagy dátum nar.21.04.1972 trvale bytom Lúč na Ostrove, Malá Lúč 27 a </w:t>
      </w:r>
      <w:proofErr w:type="spellStart"/>
      <w:r>
        <w:t>Csaba</w:t>
      </w:r>
      <w:proofErr w:type="spellEnd"/>
      <w:r>
        <w:t xml:space="preserve"> Nagy rod. Nagy dátum </w:t>
      </w:r>
      <w:proofErr w:type="spellStart"/>
      <w:r>
        <w:t>nar</w:t>
      </w:r>
      <w:proofErr w:type="spellEnd"/>
      <w:r>
        <w:t xml:space="preserve">. 16.01.1975 trvale bytom Dunajská Streda, Nová Ves 2222/25 za kúpnu cenu 10,- €/m², t.j. 1.300,- € ( slovom </w:t>
      </w:r>
      <w:proofErr w:type="spellStart"/>
      <w:r>
        <w:t>jedentisíctristo</w:t>
      </w:r>
      <w:proofErr w:type="spellEnd"/>
      <w:r>
        <w:t xml:space="preserve"> eur).</w:t>
      </w:r>
    </w:p>
    <w:p w:rsidR="00A266EE" w:rsidRDefault="00A266EE" w:rsidP="00A266EE">
      <w:pPr>
        <w:jc w:val="both"/>
      </w:pPr>
      <w:r>
        <w:t xml:space="preserve">Žiadosť bola schválená podľa </w:t>
      </w:r>
      <w:r>
        <w:rPr>
          <w:bCs/>
        </w:rPr>
        <w:t xml:space="preserve">§ 9a odst.15 </w:t>
      </w:r>
      <w:proofErr w:type="spellStart"/>
      <w:r>
        <w:rPr>
          <w:bCs/>
        </w:rPr>
        <w:t>písm.f</w:t>
      </w:r>
      <w:proofErr w:type="spellEnd"/>
      <w:r>
        <w:rPr>
          <w:bCs/>
        </w:rPr>
        <w:t xml:space="preserve">. </w:t>
      </w:r>
      <w:r>
        <w:t xml:space="preserve">zákona č. 138/1991 </w:t>
      </w:r>
      <w:proofErr w:type="spellStart"/>
      <w:r>
        <w:t>Z.z</w:t>
      </w:r>
      <w:proofErr w:type="spellEnd"/>
      <w:r>
        <w:t>. z dôvodu vhodného osobitného zreteľa – žiadatelia dlhodobo používajú pozemok ako prístup k rodinnému domu so SČ 28.</w:t>
      </w:r>
    </w:p>
    <w:p w:rsidR="00A266EE" w:rsidRDefault="00A266EE" w:rsidP="00A266EE">
      <w:pPr>
        <w:jc w:val="both"/>
      </w:pPr>
      <w:r>
        <w:lastRenderedPageBreak/>
        <w:t>Uznesenie bolo schválené s 3/5 väčšinou všetkých prítomných poslancov</w:t>
      </w:r>
    </w:p>
    <w:p w:rsidR="00B85B31" w:rsidRDefault="00B85B31" w:rsidP="00B85B31">
      <w:pPr>
        <w:jc w:val="both"/>
      </w:pPr>
    </w:p>
    <w:p w:rsidR="00B85B31" w:rsidRDefault="00B85B31" w:rsidP="00B85B31">
      <w:pPr>
        <w:jc w:val="both"/>
        <w:rPr>
          <w:b/>
          <w:bCs/>
        </w:rPr>
      </w:pPr>
      <w:r>
        <w:rPr>
          <w:b/>
          <w:bCs/>
        </w:rPr>
        <w:t>UZNESENIA č. 23a/2024/OZ</w:t>
      </w:r>
    </w:p>
    <w:p w:rsidR="00B85B31" w:rsidRDefault="00B85B31" w:rsidP="00B85B31">
      <w:pPr>
        <w:jc w:val="both"/>
      </w:pPr>
      <w:r>
        <w:t>OZ schvaľuje zámer predaja pozemku  spôsobom ako prípad hodného osobitného zreteľa</w:t>
      </w:r>
    </w:p>
    <w:p w:rsidR="00B85B31" w:rsidRDefault="00B85B31" w:rsidP="00B85B31">
      <w:pPr>
        <w:jc w:val="both"/>
      </w:pPr>
      <w:r>
        <w:t>- parcela KN-C č. 105/9  zastavaná plocha a nádvorie vo výmere 28 m²  v podiele 1/1-ine .</w:t>
      </w:r>
    </w:p>
    <w:p w:rsidR="00B85B31" w:rsidRDefault="00B85B31" w:rsidP="00B85B31">
      <w:pPr>
        <w:jc w:val="both"/>
      </w:pPr>
      <w:r>
        <w:t xml:space="preserve">Zámer bol schválený podľa § 9a ods.15. písm. f. zákona č. 138/1991 </w:t>
      </w:r>
      <w:proofErr w:type="spellStart"/>
      <w:r>
        <w:t>Z.z</w:t>
      </w:r>
      <w:proofErr w:type="spellEnd"/>
      <w:r>
        <w:t>. z dôvodu hodného osobitného zreteľa – žiadateľ dlhodobo používa pozemok ako prístup k  rodinnému domu so SČ 30 .</w:t>
      </w:r>
    </w:p>
    <w:p w:rsidR="00B85B31" w:rsidRDefault="00B85B31" w:rsidP="00B85B31">
      <w:pPr>
        <w:jc w:val="both"/>
      </w:pPr>
      <w:r>
        <w:t xml:space="preserve">Zámer bol schválený podľa § 9a ods.15. písm. f zákona č. 138/1991 </w:t>
      </w:r>
      <w:proofErr w:type="spellStart"/>
      <w:r>
        <w:t>Z.z</w:t>
      </w:r>
      <w:proofErr w:type="spellEnd"/>
      <w:r>
        <w:t xml:space="preserve">. z dôvodu hodného osobitného zreteľa a  v zmysle § 23 bod 5 Zásady hospodárenia a nakladania s majetkom obce – zverejnený na webovej stránke obce na odkaze : </w:t>
      </w:r>
      <w:hyperlink r:id="rId6" w:history="1">
        <w:r w:rsidRPr="005664C9">
          <w:rPr>
            <w:rStyle w:val="Hypertextovprepojenie"/>
          </w:rPr>
          <w:t>https://www.lucnaostrove.sk/zverejnovanie/zasady-hospodarenia-a-nakladania-s-majetkom-obce-luc-na-ostrove/</w:t>
        </w:r>
      </w:hyperlink>
      <w:r>
        <w:t xml:space="preserve"> - osobitný zreteľ spočíva v tom, žiadateľ dlhodobo používa pozemok ako prístup k  rodinnému domu so SČ 30 .</w:t>
      </w:r>
    </w:p>
    <w:p w:rsidR="00B85B31" w:rsidRDefault="00B85B31" w:rsidP="00B85B31">
      <w:pPr>
        <w:jc w:val="both"/>
      </w:pPr>
      <w:r>
        <w:t>Všeobecná hodnota predvádzaného majetku bola určená vzhľadom na § 23 bod 2 ods. 3 Zásady hospodárenia a nakladania s majetkom obce v sume 10,00 €/m² .</w:t>
      </w:r>
    </w:p>
    <w:p w:rsidR="00B85B31" w:rsidRDefault="00B85B31" w:rsidP="00B85B31">
      <w:pPr>
        <w:jc w:val="both"/>
      </w:pPr>
      <w:r>
        <w:t>Uznesenie bolo schválené s 3/5 väčšinou všetkých poslancov.</w:t>
      </w:r>
    </w:p>
    <w:p w:rsidR="00B85B31" w:rsidRDefault="00B85B31" w:rsidP="00B85B31">
      <w:pPr>
        <w:jc w:val="both"/>
      </w:pPr>
    </w:p>
    <w:p w:rsidR="00A266EE" w:rsidRDefault="00A266EE" w:rsidP="00A266EE">
      <w:pPr>
        <w:jc w:val="both"/>
        <w:rPr>
          <w:b/>
          <w:bCs/>
        </w:rPr>
      </w:pPr>
      <w:r>
        <w:rPr>
          <w:b/>
          <w:bCs/>
        </w:rPr>
        <w:t>UZNESENIA č. 23b/2024/OZ</w:t>
      </w:r>
    </w:p>
    <w:p w:rsidR="00A266EE" w:rsidRDefault="00A266EE" w:rsidP="00A266EE">
      <w:pPr>
        <w:jc w:val="both"/>
      </w:pPr>
      <w:r>
        <w:t xml:space="preserve">OZ berie na vedomie a schvaľuje predaj pozemku - parcela KN-C č. 105/9  zastavaná plocha a nádvorie  vo výmere 28 m²  v podiele 1/1-ine pre Ladislav </w:t>
      </w:r>
      <w:proofErr w:type="spellStart"/>
      <w:r>
        <w:t>Fegyveres</w:t>
      </w:r>
      <w:proofErr w:type="spellEnd"/>
      <w:r>
        <w:t xml:space="preserve"> rod. </w:t>
      </w:r>
      <w:proofErr w:type="spellStart"/>
      <w:r>
        <w:t>Fegyveres</w:t>
      </w:r>
      <w:proofErr w:type="spellEnd"/>
      <w:r>
        <w:t xml:space="preserve"> bytom Lúč na Ostrove, Malá Lúč 30 a manželka Margita </w:t>
      </w:r>
      <w:proofErr w:type="spellStart"/>
      <w:r>
        <w:t>Fegyveres</w:t>
      </w:r>
      <w:proofErr w:type="spellEnd"/>
      <w:r>
        <w:t xml:space="preserve"> rod. </w:t>
      </w:r>
      <w:proofErr w:type="spellStart"/>
      <w:r>
        <w:t>Haizerová</w:t>
      </w:r>
      <w:proofErr w:type="spellEnd"/>
      <w:r>
        <w:t xml:space="preserve"> bytom Lúč na Ostrove, Malá Lúč 30 za kúpnu cenu 10,- €/m², t.j. 280,- € ( slovom dvestoosemdesiat eur).</w:t>
      </w:r>
    </w:p>
    <w:p w:rsidR="00A266EE" w:rsidRDefault="00A266EE" w:rsidP="00A266EE">
      <w:pPr>
        <w:jc w:val="both"/>
      </w:pPr>
      <w:r>
        <w:t xml:space="preserve">Žiadosť bola schválená podľa </w:t>
      </w:r>
      <w:r>
        <w:rPr>
          <w:bCs/>
        </w:rPr>
        <w:t xml:space="preserve">§ 9a odst.15 </w:t>
      </w:r>
      <w:proofErr w:type="spellStart"/>
      <w:r>
        <w:rPr>
          <w:bCs/>
        </w:rPr>
        <w:t>písm.f</w:t>
      </w:r>
      <w:proofErr w:type="spellEnd"/>
      <w:r>
        <w:rPr>
          <w:bCs/>
        </w:rPr>
        <w:t xml:space="preserve">. </w:t>
      </w:r>
      <w:r>
        <w:t xml:space="preserve">zákona č. 138/1991 </w:t>
      </w:r>
      <w:proofErr w:type="spellStart"/>
      <w:r>
        <w:t>Z.z</w:t>
      </w:r>
      <w:proofErr w:type="spellEnd"/>
      <w:r>
        <w:t>. z dôvodu vhodného osobitného zreteľa – žiadateľ dlhodobo používa pozemok ako prístup k rodinnému domu so SČ 30.</w:t>
      </w:r>
    </w:p>
    <w:p w:rsidR="00A266EE" w:rsidRDefault="00A266EE" w:rsidP="00A266EE">
      <w:pPr>
        <w:jc w:val="both"/>
      </w:pPr>
      <w:r>
        <w:t>Uznesenie bolo schválené s 3/5 väčšinou všetkých prítomných poslancov.</w:t>
      </w:r>
    </w:p>
    <w:p w:rsidR="00A266EE" w:rsidRDefault="00A266EE" w:rsidP="00A266EE">
      <w:pPr>
        <w:jc w:val="both"/>
      </w:pPr>
    </w:p>
    <w:p w:rsidR="00697B52" w:rsidRDefault="00697B52" w:rsidP="00D82312">
      <w:pPr>
        <w:jc w:val="both"/>
        <w:rPr>
          <w:b/>
        </w:rPr>
      </w:pPr>
      <w:r>
        <w:rPr>
          <w:b/>
        </w:rPr>
        <w:t>UZNESENIE č.</w:t>
      </w:r>
      <w:r w:rsidR="00A266EE">
        <w:rPr>
          <w:b/>
        </w:rPr>
        <w:t>24</w:t>
      </w:r>
      <w:r>
        <w:rPr>
          <w:b/>
        </w:rPr>
        <w:t>/202</w:t>
      </w:r>
      <w:r w:rsidR="00A266EE">
        <w:rPr>
          <w:b/>
        </w:rPr>
        <w:t>4</w:t>
      </w:r>
      <w:r>
        <w:rPr>
          <w:b/>
        </w:rPr>
        <w:t>/OZ</w:t>
      </w:r>
    </w:p>
    <w:p w:rsidR="00697B52" w:rsidRDefault="00697B52" w:rsidP="00D82312">
      <w:pPr>
        <w:jc w:val="both"/>
      </w:pPr>
      <w:r>
        <w:t>OZ berie na vedomie a schvaľuje všeobecné informácie</w:t>
      </w:r>
      <w:r w:rsidR="00A266EE">
        <w:t xml:space="preserve"> a Všeobecne záväzne nariadenie obce Lúč na Ostrove pod číslom 1/2024 – Požiarny poriadok obce.</w:t>
      </w:r>
    </w:p>
    <w:p w:rsidR="00697B52" w:rsidRPr="00697B52" w:rsidRDefault="00697B52" w:rsidP="00D82312">
      <w:pPr>
        <w:jc w:val="both"/>
      </w:pPr>
      <w:r>
        <w:t xml:space="preserve">  </w:t>
      </w:r>
    </w:p>
    <w:p w:rsidR="00697B52" w:rsidRPr="00864071" w:rsidRDefault="008E06F8" w:rsidP="00697B52">
      <w:pPr>
        <w:jc w:val="both"/>
        <w:rPr>
          <w:b/>
        </w:rPr>
      </w:pPr>
      <w:r>
        <w:rPr>
          <w:b/>
        </w:rPr>
        <w:t>2</w:t>
      </w:r>
      <w:r w:rsidR="00A266EE">
        <w:rPr>
          <w:b/>
        </w:rPr>
        <w:t>0</w:t>
      </w:r>
      <w:r w:rsidR="00697B52">
        <w:rPr>
          <w:b/>
        </w:rPr>
        <w:t xml:space="preserve">. </w:t>
      </w:r>
      <w:r w:rsidR="00697B52" w:rsidRPr="00864071">
        <w:rPr>
          <w:b/>
        </w:rPr>
        <w:t>Záver</w:t>
      </w:r>
    </w:p>
    <w:p w:rsidR="00697B52" w:rsidRDefault="00697B52" w:rsidP="00A266EE">
      <w:pPr>
        <w:pStyle w:val="Zarkazkladnhotextu"/>
        <w:spacing w:after="0"/>
        <w:ind w:left="0"/>
        <w:jc w:val="both"/>
      </w:pPr>
      <w:r>
        <w:t xml:space="preserve">Po vyčerpaní všetkých bodov programu pán starosta poďakoval všetkým prítomným </w:t>
      </w:r>
    </w:p>
    <w:p w:rsidR="00697B52" w:rsidRDefault="00697B52" w:rsidP="00A266EE">
      <w:pPr>
        <w:pStyle w:val="Zarkazkladnhotextu"/>
        <w:spacing w:after="0"/>
        <w:ind w:left="0"/>
        <w:jc w:val="both"/>
      </w:pPr>
      <w:r>
        <w:t>za účasť a rokovanie OZ vyhlásil za ukončené.</w:t>
      </w:r>
    </w:p>
    <w:p w:rsidR="00697B52" w:rsidRPr="00A41B93" w:rsidRDefault="00697B52" w:rsidP="00697B52">
      <w:pPr>
        <w:jc w:val="both"/>
      </w:pPr>
    </w:p>
    <w:p w:rsidR="00697B52" w:rsidRPr="00432E1E" w:rsidRDefault="00697B52" w:rsidP="00697B52">
      <w:pPr>
        <w:pStyle w:val="Odsekzoznamu"/>
        <w:ind w:left="502"/>
        <w:jc w:val="both"/>
        <w:rPr>
          <w:b/>
        </w:rPr>
      </w:pPr>
    </w:p>
    <w:p w:rsidR="00697B52" w:rsidRDefault="00697B52" w:rsidP="00697B52">
      <w:pPr>
        <w:jc w:val="both"/>
      </w:pPr>
      <w:r>
        <w:t xml:space="preserve">V Lúči na Ostrove, dňa </w:t>
      </w:r>
      <w:r w:rsidR="008E06F8">
        <w:t>2</w:t>
      </w:r>
      <w:r w:rsidR="00B70984">
        <w:t>2</w:t>
      </w:r>
      <w:r w:rsidR="008E06F8">
        <w:t>.0</w:t>
      </w:r>
      <w:r w:rsidR="00B70984">
        <w:t>5</w:t>
      </w:r>
      <w:r w:rsidR="008E06F8">
        <w:t>.202</w:t>
      </w:r>
      <w:r w:rsidR="00B70984">
        <w:t>4</w:t>
      </w:r>
    </w:p>
    <w:p w:rsidR="00697B52" w:rsidRDefault="00697B52" w:rsidP="00697B52">
      <w:pPr>
        <w:jc w:val="both"/>
      </w:pPr>
    </w:p>
    <w:p w:rsidR="00697B52" w:rsidRPr="007A371C" w:rsidRDefault="00697B52" w:rsidP="00697B52">
      <w:pPr>
        <w:jc w:val="both"/>
        <w:rPr>
          <w:b/>
        </w:rPr>
      </w:pPr>
      <w:r w:rsidRPr="007A371C">
        <w:rPr>
          <w:b/>
        </w:rPr>
        <w:t>Overovatelia:</w:t>
      </w:r>
    </w:p>
    <w:p w:rsidR="00697B52" w:rsidRDefault="00697B52" w:rsidP="00697B52">
      <w:pPr>
        <w:jc w:val="both"/>
      </w:pPr>
    </w:p>
    <w:p w:rsidR="00697B52" w:rsidRDefault="00697B52" w:rsidP="00697B52">
      <w:pPr>
        <w:jc w:val="both"/>
      </w:pPr>
    </w:p>
    <w:p w:rsidR="00697B52" w:rsidRDefault="00697B52" w:rsidP="00697B52">
      <w:pPr>
        <w:jc w:val="both"/>
      </w:pPr>
    </w:p>
    <w:p w:rsidR="00697B52" w:rsidRDefault="00697B52" w:rsidP="00697B52">
      <w:pPr>
        <w:jc w:val="both"/>
      </w:pPr>
      <w:r>
        <w:t>...................................................</w:t>
      </w:r>
      <w:r>
        <w:tab/>
      </w:r>
      <w:r>
        <w:tab/>
      </w:r>
      <w:r>
        <w:tab/>
      </w:r>
      <w:r>
        <w:tab/>
        <w:t>.....................................................</w:t>
      </w:r>
    </w:p>
    <w:p w:rsidR="00697B52" w:rsidRDefault="00A266EE" w:rsidP="00697B52">
      <w:pPr>
        <w:jc w:val="both"/>
      </w:pPr>
      <w:r>
        <w:t xml:space="preserve">Ing. </w:t>
      </w:r>
      <w:proofErr w:type="spellStart"/>
      <w:r>
        <w:t>Tamás</w:t>
      </w:r>
      <w:proofErr w:type="spellEnd"/>
      <w:r>
        <w:t xml:space="preserve"> </w:t>
      </w:r>
      <w:proofErr w:type="spellStart"/>
      <w:r>
        <w:t>Csáky</w:t>
      </w:r>
      <w:proofErr w:type="spellEnd"/>
      <w:r>
        <w:tab/>
      </w:r>
      <w:r>
        <w:tab/>
      </w:r>
      <w:r w:rsidR="00697B52">
        <w:tab/>
      </w:r>
      <w:r w:rsidR="00697B52">
        <w:tab/>
      </w:r>
      <w:r w:rsidR="00697B52">
        <w:tab/>
      </w:r>
      <w:r w:rsidR="00697B52">
        <w:tab/>
        <w:t>starosta obce: Mgr. Ladislav Kiss</w:t>
      </w:r>
    </w:p>
    <w:p w:rsidR="00697B52" w:rsidRDefault="00697B52" w:rsidP="00697B52">
      <w:pPr>
        <w:jc w:val="both"/>
      </w:pPr>
    </w:p>
    <w:p w:rsidR="00697B52" w:rsidRDefault="00697B52" w:rsidP="00697B52">
      <w:pPr>
        <w:jc w:val="both"/>
      </w:pPr>
    </w:p>
    <w:p w:rsidR="00697B52" w:rsidRDefault="00697B52" w:rsidP="00697B52">
      <w:pPr>
        <w:jc w:val="both"/>
      </w:pPr>
    </w:p>
    <w:p w:rsidR="00697B52" w:rsidRDefault="00697B52" w:rsidP="00697B52">
      <w:pPr>
        <w:jc w:val="both"/>
      </w:pPr>
      <w:r>
        <w:t>...................................................</w:t>
      </w:r>
    </w:p>
    <w:p w:rsidR="00BD30D8" w:rsidRDefault="00A266EE" w:rsidP="008E06F8">
      <w:pPr>
        <w:jc w:val="both"/>
      </w:pPr>
      <w:r>
        <w:t>Peter Tóth</w:t>
      </w:r>
    </w:p>
    <w:sectPr w:rsidR="00BD30D8" w:rsidSect="009148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9E76A9"/>
    <w:multiLevelType w:val="hybridMultilevel"/>
    <w:tmpl w:val="28885AB4"/>
    <w:lvl w:ilvl="0" w:tplc="041B0001">
      <w:start w:val="1"/>
      <w:numFmt w:val="bullet"/>
      <w:lvlText w:val=""/>
      <w:lvlJc w:val="left"/>
      <w:pPr>
        <w:ind w:left="105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77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49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1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</w:abstractNum>
  <w:abstractNum w:abstractNumId="1">
    <w:nsid w:val="4B4267D2"/>
    <w:multiLevelType w:val="hybridMultilevel"/>
    <w:tmpl w:val="F61414EC"/>
    <w:lvl w:ilvl="0" w:tplc="EA50A68C">
      <w:start w:val="1"/>
      <w:numFmt w:val="lowerLetter"/>
      <w:lvlText w:val="%1."/>
      <w:lvlJc w:val="left"/>
      <w:pPr>
        <w:ind w:left="644" w:hanging="360"/>
      </w:pPr>
      <w:rPr>
        <w:rFonts w:hint="default"/>
        <w:color w:val="000000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5BEA577B"/>
    <w:multiLevelType w:val="hybridMultilevel"/>
    <w:tmpl w:val="AB34856E"/>
    <w:lvl w:ilvl="0" w:tplc="7CC87BF2">
      <w:start w:val="19"/>
      <w:numFmt w:val="bullet"/>
      <w:lvlText w:val="-"/>
      <w:lvlJc w:val="left"/>
      <w:pPr>
        <w:ind w:left="1114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3">
    <w:nsid w:val="665D5DD6"/>
    <w:multiLevelType w:val="hybridMultilevel"/>
    <w:tmpl w:val="8AA8EBA6"/>
    <w:lvl w:ilvl="0" w:tplc="7CC87BF2">
      <w:start w:val="19"/>
      <w:numFmt w:val="bullet"/>
      <w:lvlText w:val="-"/>
      <w:lvlJc w:val="left"/>
      <w:pPr>
        <w:ind w:left="928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>
    <w:nsid w:val="717567EE"/>
    <w:multiLevelType w:val="hybridMultilevel"/>
    <w:tmpl w:val="215AD142"/>
    <w:lvl w:ilvl="0" w:tplc="70F626A8">
      <w:start w:val="1"/>
      <w:numFmt w:val="decimal"/>
      <w:lvlText w:val="%1."/>
      <w:lvlJc w:val="left"/>
      <w:pPr>
        <w:ind w:left="862" w:hanging="360"/>
      </w:pPr>
      <w:rPr>
        <w:rFonts w:hint="default"/>
        <w:b/>
      </w:rPr>
    </w:lvl>
    <w:lvl w:ilvl="1" w:tplc="041B0019">
      <w:start w:val="1"/>
      <w:numFmt w:val="lowerLetter"/>
      <w:lvlText w:val="%2."/>
      <w:lvlJc w:val="left"/>
      <w:pPr>
        <w:ind w:left="1516" w:hanging="360"/>
      </w:pPr>
    </w:lvl>
    <w:lvl w:ilvl="2" w:tplc="041B001B" w:tentative="1">
      <w:start w:val="1"/>
      <w:numFmt w:val="lowerRoman"/>
      <w:lvlText w:val="%3."/>
      <w:lvlJc w:val="right"/>
      <w:pPr>
        <w:ind w:left="2236" w:hanging="180"/>
      </w:pPr>
    </w:lvl>
    <w:lvl w:ilvl="3" w:tplc="041B000F" w:tentative="1">
      <w:start w:val="1"/>
      <w:numFmt w:val="decimal"/>
      <w:lvlText w:val="%4."/>
      <w:lvlJc w:val="left"/>
      <w:pPr>
        <w:ind w:left="2956" w:hanging="360"/>
      </w:pPr>
    </w:lvl>
    <w:lvl w:ilvl="4" w:tplc="041B0019" w:tentative="1">
      <w:start w:val="1"/>
      <w:numFmt w:val="lowerLetter"/>
      <w:lvlText w:val="%5."/>
      <w:lvlJc w:val="left"/>
      <w:pPr>
        <w:ind w:left="3676" w:hanging="360"/>
      </w:pPr>
    </w:lvl>
    <w:lvl w:ilvl="5" w:tplc="041B001B" w:tentative="1">
      <w:start w:val="1"/>
      <w:numFmt w:val="lowerRoman"/>
      <w:lvlText w:val="%6."/>
      <w:lvlJc w:val="right"/>
      <w:pPr>
        <w:ind w:left="4396" w:hanging="180"/>
      </w:pPr>
    </w:lvl>
    <w:lvl w:ilvl="6" w:tplc="041B000F" w:tentative="1">
      <w:start w:val="1"/>
      <w:numFmt w:val="decimal"/>
      <w:lvlText w:val="%7."/>
      <w:lvlJc w:val="left"/>
      <w:pPr>
        <w:ind w:left="5116" w:hanging="360"/>
      </w:pPr>
    </w:lvl>
    <w:lvl w:ilvl="7" w:tplc="041B0019" w:tentative="1">
      <w:start w:val="1"/>
      <w:numFmt w:val="lowerLetter"/>
      <w:lvlText w:val="%8."/>
      <w:lvlJc w:val="left"/>
      <w:pPr>
        <w:ind w:left="5836" w:hanging="360"/>
      </w:pPr>
    </w:lvl>
    <w:lvl w:ilvl="8" w:tplc="041B001B" w:tentative="1">
      <w:start w:val="1"/>
      <w:numFmt w:val="lowerRoman"/>
      <w:lvlText w:val="%9."/>
      <w:lvlJc w:val="right"/>
      <w:pPr>
        <w:ind w:left="6556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hyphenationZone w:val="425"/>
  <w:characterSpacingControl w:val="doNotCompress"/>
  <w:compat/>
  <w:rsids>
    <w:rsidRoot w:val="0043013E"/>
    <w:rsid w:val="0007782A"/>
    <w:rsid w:val="0008151B"/>
    <w:rsid w:val="000877FB"/>
    <w:rsid w:val="000A37AC"/>
    <w:rsid w:val="000E4529"/>
    <w:rsid w:val="001D04B1"/>
    <w:rsid w:val="001F00D4"/>
    <w:rsid w:val="00220378"/>
    <w:rsid w:val="0022210C"/>
    <w:rsid w:val="002257D2"/>
    <w:rsid w:val="002367DA"/>
    <w:rsid w:val="002546AD"/>
    <w:rsid w:val="0028444E"/>
    <w:rsid w:val="002F7D01"/>
    <w:rsid w:val="00334632"/>
    <w:rsid w:val="003C3C6A"/>
    <w:rsid w:val="003F1968"/>
    <w:rsid w:val="0043013E"/>
    <w:rsid w:val="004340F0"/>
    <w:rsid w:val="00447B91"/>
    <w:rsid w:val="00494777"/>
    <w:rsid w:val="004B2E37"/>
    <w:rsid w:val="004B79C3"/>
    <w:rsid w:val="004E7FA3"/>
    <w:rsid w:val="00527F49"/>
    <w:rsid w:val="00533DED"/>
    <w:rsid w:val="005369E3"/>
    <w:rsid w:val="00542EC1"/>
    <w:rsid w:val="00544943"/>
    <w:rsid w:val="00575377"/>
    <w:rsid w:val="00592624"/>
    <w:rsid w:val="005A1671"/>
    <w:rsid w:val="005A4089"/>
    <w:rsid w:val="005E0BC9"/>
    <w:rsid w:val="005F2A60"/>
    <w:rsid w:val="00640E9F"/>
    <w:rsid w:val="00641631"/>
    <w:rsid w:val="00647638"/>
    <w:rsid w:val="00697B52"/>
    <w:rsid w:val="00731149"/>
    <w:rsid w:val="0073636A"/>
    <w:rsid w:val="007401A0"/>
    <w:rsid w:val="007517FE"/>
    <w:rsid w:val="007D7D26"/>
    <w:rsid w:val="00857D83"/>
    <w:rsid w:val="008926D8"/>
    <w:rsid w:val="00893E47"/>
    <w:rsid w:val="008E06F8"/>
    <w:rsid w:val="008F0167"/>
    <w:rsid w:val="00914889"/>
    <w:rsid w:val="00985592"/>
    <w:rsid w:val="009B2306"/>
    <w:rsid w:val="009E1505"/>
    <w:rsid w:val="00A05BD7"/>
    <w:rsid w:val="00A266EE"/>
    <w:rsid w:val="00A80160"/>
    <w:rsid w:val="00A9794F"/>
    <w:rsid w:val="00AB08FE"/>
    <w:rsid w:val="00AB6BF1"/>
    <w:rsid w:val="00AF3868"/>
    <w:rsid w:val="00B043DC"/>
    <w:rsid w:val="00B0544E"/>
    <w:rsid w:val="00B30547"/>
    <w:rsid w:val="00B70984"/>
    <w:rsid w:val="00B85B31"/>
    <w:rsid w:val="00BB5A52"/>
    <w:rsid w:val="00BD30D8"/>
    <w:rsid w:val="00C10FFA"/>
    <w:rsid w:val="00C515FC"/>
    <w:rsid w:val="00C57CC7"/>
    <w:rsid w:val="00CD3563"/>
    <w:rsid w:val="00CF7324"/>
    <w:rsid w:val="00D17715"/>
    <w:rsid w:val="00D24AA8"/>
    <w:rsid w:val="00D62DDD"/>
    <w:rsid w:val="00D75D7D"/>
    <w:rsid w:val="00D82312"/>
    <w:rsid w:val="00DC0202"/>
    <w:rsid w:val="00DF3FD9"/>
    <w:rsid w:val="00E064B8"/>
    <w:rsid w:val="00E12B6B"/>
    <w:rsid w:val="00E62589"/>
    <w:rsid w:val="00E62C8F"/>
    <w:rsid w:val="00E85E94"/>
    <w:rsid w:val="00EC54BF"/>
    <w:rsid w:val="00F1688D"/>
    <w:rsid w:val="00F95E85"/>
    <w:rsid w:val="00FA68DA"/>
    <w:rsid w:val="00FD2384"/>
    <w:rsid w:val="00FD2E49"/>
    <w:rsid w:val="00FE08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4301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aliases w:val="body,Odsek,Odsek zoznamu2,Farebný zoznam – zvýraznenie 11"/>
    <w:basedOn w:val="Normlny"/>
    <w:link w:val="OdsekzoznamuChar"/>
    <w:uiPriority w:val="34"/>
    <w:qFormat/>
    <w:rsid w:val="0043013E"/>
    <w:pPr>
      <w:ind w:left="720"/>
      <w:contextualSpacing/>
    </w:pPr>
  </w:style>
  <w:style w:type="paragraph" w:styleId="Zoznam">
    <w:name w:val="List"/>
    <w:basedOn w:val="Normlny"/>
    <w:unhideWhenUsed/>
    <w:rsid w:val="00D82312"/>
    <w:pPr>
      <w:ind w:left="283" w:hanging="283"/>
    </w:pPr>
    <w:rPr>
      <w:rFonts w:ascii="Arial" w:eastAsia="MS Mincho" w:hAnsi="Arial"/>
      <w:i/>
      <w:sz w:val="22"/>
      <w:szCs w:val="20"/>
      <w:lang w:eastAsia="cs-CZ"/>
    </w:rPr>
  </w:style>
  <w:style w:type="paragraph" w:styleId="Zkladntext">
    <w:name w:val="Body Text"/>
    <w:basedOn w:val="Normlny"/>
    <w:link w:val="ZkladntextChar"/>
    <w:unhideWhenUsed/>
    <w:rsid w:val="00D82312"/>
    <w:pPr>
      <w:overflowPunct w:val="0"/>
      <w:autoSpaceDE w:val="0"/>
      <w:autoSpaceDN w:val="0"/>
      <w:adjustRightInd w:val="0"/>
    </w:pPr>
    <w:rPr>
      <w:szCs w:val="20"/>
    </w:rPr>
  </w:style>
  <w:style w:type="character" w:customStyle="1" w:styleId="ZkladntextChar">
    <w:name w:val="Základný text Char"/>
    <w:basedOn w:val="Predvolenpsmoodseku"/>
    <w:link w:val="Zkladntext"/>
    <w:rsid w:val="00D82312"/>
    <w:rPr>
      <w:rFonts w:ascii="Times New Roman" w:eastAsia="Times New Roman" w:hAnsi="Times New Roman" w:cs="Times New Roman"/>
      <w:sz w:val="24"/>
      <w:szCs w:val="20"/>
    </w:rPr>
  </w:style>
  <w:style w:type="character" w:customStyle="1" w:styleId="OdsekzoznamuChar">
    <w:name w:val="Odsek zoznamu Char"/>
    <w:aliases w:val="body Char,Odsek Char,Odsek zoznamu2 Char,Farebný zoznam – zvýraznenie 11 Char"/>
    <w:link w:val="Odsekzoznamu"/>
    <w:uiPriority w:val="34"/>
    <w:locked/>
    <w:rsid w:val="00D82312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Zarkazkladnhotextu">
    <w:name w:val="Body Text Indent"/>
    <w:basedOn w:val="Normlny"/>
    <w:link w:val="ZarkazkladnhotextuChar"/>
    <w:uiPriority w:val="99"/>
    <w:semiHidden/>
    <w:unhideWhenUsed/>
    <w:rsid w:val="00697B52"/>
    <w:pPr>
      <w:spacing w:after="120"/>
      <w:ind w:left="283"/>
    </w:pPr>
  </w:style>
  <w:style w:type="character" w:customStyle="1" w:styleId="ZarkazkladnhotextuChar">
    <w:name w:val="Zarážka základného textu Char"/>
    <w:basedOn w:val="Predvolenpsmoodseku"/>
    <w:link w:val="Zarkazkladnhotextu"/>
    <w:uiPriority w:val="99"/>
    <w:semiHidden/>
    <w:rsid w:val="00697B52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LO-Normal">
    <w:name w:val="LO-Normal"/>
    <w:basedOn w:val="Normlny"/>
    <w:rsid w:val="002546AD"/>
    <w:pPr>
      <w:widowControl w:val="0"/>
      <w:suppressAutoHyphens/>
      <w:autoSpaceDE w:val="0"/>
    </w:pPr>
    <w:rPr>
      <w:color w:val="000000"/>
      <w:kern w:val="2"/>
      <w:lang w:eastAsia="zh-CN" w:bidi="hi-IN"/>
    </w:rPr>
  </w:style>
  <w:style w:type="character" w:styleId="Hypertextovprepojenie">
    <w:name w:val="Hyperlink"/>
    <w:rsid w:val="00B85B3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lucnaostrove.sk/zverejnovanie/zasady-hospodarenia-a-nakladania-s-majetkom-obce-luc-na-ostrove/" TargetMode="External"/><Relationship Id="rId5" Type="http://schemas.openxmlformats.org/officeDocument/2006/relationships/hyperlink" Target="https://www.lucnaostrove.sk/zverejnovanie/zasady-hospodarenia-a-nakladania-s-majetkom-obce-luc-na-ostrove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2785</Words>
  <Characters>15879</Characters>
  <Application>Microsoft Office Word</Application>
  <DocSecurity>0</DocSecurity>
  <Lines>132</Lines>
  <Paragraphs>37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</dc:creator>
  <cp:lastModifiedBy>Andrea</cp:lastModifiedBy>
  <cp:revision>2</cp:revision>
  <dcterms:created xsi:type="dcterms:W3CDTF">2024-08-27T12:03:00Z</dcterms:created>
  <dcterms:modified xsi:type="dcterms:W3CDTF">2024-08-27T12:03:00Z</dcterms:modified>
</cp:coreProperties>
</file>